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A40D" w14:textId="5AD12E64" w:rsidR="007B4E44" w:rsidRPr="005531EB" w:rsidRDefault="007B4E44" w:rsidP="007B4E44">
      <w:pPr>
        <w:pStyle w:val="p1"/>
        <w:spacing w:before="0" w:beforeAutospacing="0" w:after="0" w:afterAutospacing="0"/>
        <w:rPr>
          <w:rFonts w:ascii="Helvetica Neue" w:hAnsi="Helvetica Neue"/>
          <w:b/>
          <w:bCs/>
          <w:sz w:val="28"/>
          <w:szCs w:val="28"/>
          <w:lang w:val="en-US"/>
        </w:rPr>
      </w:pPr>
      <w:r w:rsidRPr="005531EB">
        <w:rPr>
          <w:rFonts w:ascii="Helvetica Neue" w:hAnsi="Helvetica Neue"/>
          <w:b/>
          <w:bCs/>
          <w:sz w:val="28"/>
          <w:szCs w:val="28"/>
          <w:lang w:val="en-US"/>
        </w:rPr>
        <w:t xml:space="preserve">Avalere Health </w:t>
      </w:r>
      <w:r w:rsidR="003F3C1E" w:rsidRPr="005531EB">
        <w:rPr>
          <w:rFonts w:ascii="Helvetica Neue" w:hAnsi="Helvetica Neue"/>
          <w:b/>
          <w:bCs/>
          <w:sz w:val="28"/>
          <w:szCs w:val="28"/>
          <w:lang w:val="en-US"/>
        </w:rPr>
        <w:t xml:space="preserve">Appoints New </w:t>
      </w:r>
      <w:r w:rsidRPr="005531EB">
        <w:rPr>
          <w:rFonts w:ascii="Helvetica Neue" w:hAnsi="Helvetica Neue"/>
          <w:b/>
          <w:bCs/>
          <w:sz w:val="28"/>
          <w:szCs w:val="28"/>
          <w:lang w:val="en-US"/>
        </w:rPr>
        <w:t xml:space="preserve">President </w:t>
      </w:r>
      <w:r w:rsidR="003F3C1E" w:rsidRPr="005531EB">
        <w:rPr>
          <w:rFonts w:ascii="Helvetica Neue" w:hAnsi="Helvetica Neue"/>
          <w:b/>
          <w:bCs/>
          <w:sz w:val="28"/>
          <w:szCs w:val="28"/>
          <w:lang w:val="en-US"/>
        </w:rPr>
        <w:t xml:space="preserve">of </w:t>
      </w:r>
      <w:r w:rsidRPr="005531EB">
        <w:rPr>
          <w:rFonts w:ascii="Helvetica Neue" w:hAnsi="Helvetica Neue"/>
          <w:b/>
          <w:bCs/>
          <w:sz w:val="28"/>
          <w:szCs w:val="28"/>
          <w:lang w:val="en-US"/>
        </w:rPr>
        <w:t xml:space="preserve">Medical </w:t>
      </w:r>
      <w:r w:rsidR="003F3C1E" w:rsidRPr="005531EB">
        <w:rPr>
          <w:rFonts w:ascii="Helvetica Neue" w:hAnsi="Helvetica Neue"/>
          <w:b/>
          <w:bCs/>
          <w:sz w:val="28"/>
          <w:szCs w:val="28"/>
          <w:lang w:val="en-US"/>
        </w:rPr>
        <w:t xml:space="preserve">To Lead </w:t>
      </w:r>
      <w:r w:rsidR="003F3C1E">
        <w:rPr>
          <w:rFonts w:ascii="Helvetica Neue" w:hAnsi="Helvetica Neue"/>
          <w:b/>
          <w:bCs/>
          <w:sz w:val="28"/>
          <w:szCs w:val="28"/>
          <w:lang w:val="en-US"/>
        </w:rPr>
        <w:t>a</w:t>
      </w:r>
      <w:r w:rsidR="003F3C1E" w:rsidRPr="005531EB">
        <w:rPr>
          <w:rFonts w:ascii="Helvetica Neue" w:hAnsi="Helvetica Neue"/>
          <w:b/>
          <w:bCs/>
          <w:sz w:val="28"/>
          <w:szCs w:val="28"/>
          <w:lang w:val="en-US"/>
        </w:rPr>
        <w:t xml:space="preserve"> Tech-Enabled Future </w:t>
      </w:r>
      <w:r w:rsidR="003F3C1E">
        <w:rPr>
          <w:rFonts w:ascii="Helvetica Neue" w:hAnsi="Helvetica Neue"/>
          <w:b/>
          <w:bCs/>
          <w:sz w:val="28"/>
          <w:szCs w:val="28"/>
          <w:lang w:val="en-US"/>
        </w:rPr>
        <w:t>o</w:t>
      </w:r>
      <w:r w:rsidR="003F3C1E" w:rsidRPr="005531EB">
        <w:rPr>
          <w:rFonts w:ascii="Helvetica Neue" w:hAnsi="Helvetica Neue"/>
          <w:b/>
          <w:bCs/>
          <w:sz w:val="28"/>
          <w:szCs w:val="28"/>
          <w:lang w:val="en-US"/>
        </w:rPr>
        <w:t>f Medical Affairs</w:t>
      </w:r>
    </w:p>
    <w:p w14:paraId="62B80209" w14:textId="77777777" w:rsidR="00E00ED7" w:rsidRPr="004B23D7" w:rsidRDefault="00E00ED7" w:rsidP="007B4E44">
      <w:pPr>
        <w:pStyle w:val="p1"/>
        <w:spacing w:before="0" w:beforeAutospacing="0" w:after="0" w:afterAutospacing="0"/>
        <w:rPr>
          <w:rFonts w:ascii="Helvetica Neue" w:hAnsi="Helvetica Neue"/>
          <w:b/>
          <w:bCs/>
          <w:color w:val="000000"/>
          <w:sz w:val="28"/>
          <w:szCs w:val="28"/>
          <w:lang w:val="en-US"/>
        </w:rPr>
      </w:pPr>
    </w:p>
    <w:p w14:paraId="0257F019" w14:textId="55668F3D" w:rsidR="00E779E5" w:rsidRPr="005531EB" w:rsidRDefault="003B4851" w:rsidP="00185AE9">
      <w:pPr>
        <w:rPr>
          <w:rFonts w:ascii="Arial" w:hAnsi="Arial" w:cs="Arial"/>
          <w:sz w:val="20"/>
          <w:szCs w:val="20"/>
          <w:lang w:val="en-US"/>
        </w:rPr>
      </w:pPr>
      <w:r w:rsidRPr="005531EB">
        <w:rPr>
          <w:rFonts w:ascii="Arial" w:hAnsi="Arial" w:cs="Arial"/>
          <w:sz w:val="20"/>
          <w:szCs w:val="20"/>
          <w:lang w:val="en-US"/>
        </w:rPr>
        <w:t xml:space="preserve">London, </w:t>
      </w:r>
      <w:r w:rsidR="009D3E26" w:rsidRPr="005531EB">
        <w:rPr>
          <w:rFonts w:ascii="Arial" w:hAnsi="Arial" w:cs="Arial"/>
          <w:sz w:val="20"/>
          <w:szCs w:val="20"/>
          <w:lang w:val="en-US"/>
        </w:rPr>
        <w:t xml:space="preserve">February </w:t>
      </w:r>
      <w:r w:rsidR="00F353B1" w:rsidRPr="005531EB">
        <w:rPr>
          <w:rFonts w:ascii="Arial" w:hAnsi="Arial" w:cs="Arial"/>
          <w:sz w:val="20"/>
          <w:szCs w:val="20"/>
          <w:lang w:val="en-US"/>
        </w:rPr>
        <w:t>6</w:t>
      </w:r>
      <w:r w:rsidR="00BA6300" w:rsidRPr="005531EB">
        <w:rPr>
          <w:rFonts w:ascii="Arial" w:hAnsi="Arial" w:cs="Arial"/>
          <w:sz w:val="20"/>
          <w:szCs w:val="20"/>
          <w:lang w:val="en-US"/>
        </w:rPr>
        <w:t xml:space="preserve"> </w:t>
      </w:r>
      <w:r w:rsidRPr="005531EB">
        <w:rPr>
          <w:rFonts w:ascii="Arial" w:hAnsi="Arial" w:cs="Arial"/>
          <w:sz w:val="20"/>
          <w:szCs w:val="20"/>
          <w:lang w:val="en-US"/>
        </w:rPr>
        <w:t xml:space="preserve">— </w:t>
      </w:r>
      <w:hyperlink r:id="rId8" w:history="1">
        <w:r w:rsidR="00CA42CF" w:rsidRPr="005531EB">
          <w:rPr>
            <w:rFonts w:ascii="Arial" w:hAnsi="Arial" w:cs="Arial"/>
            <w:sz w:val="20"/>
            <w:szCs w:val="20"/>
            <w:u w:val="single"/>
            <w:lang w:val="en-US"/>
          </w:rPr>
          <w:t>Avalere Health</w:t>
        </w:r>
      </w:hyperlink>
      <w:r w:rsidR="00CA42CF" w:rsidRPr="005531EB">
        <w:rPr>
          <w:rFonts w:ascii="Arial" w:hAnsi="Arial" w:cs="Arial"/>
          <w:sz w:val="20"/>
          <w:szCs w:val="20"/>
          <w:lang w:val="en-US"/>
        </w:rPr>
        <w:t xml:space="preserve"> appoint</w:t>
      </w:r>
      <w:r w:rsidR="00035244" w:rsidRPr="005531EB">
        <w:rPr>
          <w:rFonts w:ascii="Arial" w:hAnsi="Arial" w:cs="Arial"/>
          <w:sz w:val="20"/>
          <w:szCs w:val="20"/>
          <w:lang w:val="en-US"/>
        </w:rPr>
        <w:t>s</w:t>
      </w:r>
      <w:r w:rsidR="00CA42CF" w:rsidRPr="005531EB">
        <w:rPr>
          <w:rFonts w:ascii="Arial" w:hAnsi="Arial" w:cs="Arial"/>
          <w:sz w:val="20"/>
          <w:szCs w:val="20"/>
          <w:lang w:val="en-US"/>
        </w:rPr>
        <w:t xml:space="preserve"> </w:t>
      </w:r>
      <w:r w:rsidR="009D23C6" w:rsidRPr="005531EB">
        <w:rPr>
          <w:rFonts w:ascii="Arial" w:hAnsi="Arial" w:cs="Arial"/>
          <w:sz w:val="20"/>
          <w:szCs w:val="20"/>
          <w:lang w:val="en-US"/>
        </w:rPr>
        <w:t xml:space="preserve">seasoned </w:t>
      </w:r>
      <w:r w:rsidR="000D3FEC" w:rsidRPr="005531EB">
        <w:rPr>
          <w:rFonts w:ascii="Arial" w:hAnsi="Arial" w:cs="Arial"/>
          <w:sz w:val="20"/>
          <w:szCs w:val="20"/>
          <w:lang w:val="en-US"/>
        </w:rPr>
        <w:t xml:space="preserve">industry </w:t>
      </w:r>
      <w:r w:rsidR="00485F67" w:rsidRPr="005531EB">
        <w:rPr>
          <w:rFonts w:ascii="Arial" w:hAnsi="Arial" w:cs="Arial"/>
          <w:sz w:val="20"/>
          <w:szCs w:val="20"/>
          <w:lang w:val="en-US"/>
        </w:rPr>
        <w:t>executive</w:t>
      </w:r>
      <w:r w:rsidR="009D23C6" w:rsidRPr="005531EB">
        <w:rPr>
          <w:rFonts w:ascii="Arial" w:hAnsi="Arial" w:cs="Arial"/>
          <w:sz w:val="20"/>
          <w:szCs w:val="20"/>
          <w:lang w:val="en-US"/>
        </w:rPr>
        <w:t xml:space="preserve"> </w:t>
      </w:r>
      <w:r w:rsidR="00CA42CF" w:rsidRPr="005531EB">
        <w:rPr>
          <w:rFonts w:ascii="Arial" w:hAnsi="Arial" w:cs="Arial"/>
          <w:sz w:val="20"/>
          <w:szCs w:val="20"/>
          <w:lang w:val="en-US"/>
        </w:rPr>
        <w:t>Effie Baoutis</w:t>
      </w:r>
      <w:r w:rsidR="009D23C6" w:rsidRPr="005531EB">
        <w:rPr>
          <w:rFonts w:ascii="Arial" w:hAnsi="Arial" w:cs="Arial"/>
          <w:sz w:val="20"/>
          <w:szCs w:val="20"/>
          <w:lang w:val="en-US"/>
        </w:rPr>
        <w:t xml:space="preserve"> as President of Medical</w:t>
      </w:r>
      <w:r w:rsidR="00485F67" w:rsidRPr="005531EB">
        <w:rPr>
          <w:rFonts w:ascii="Arial" w:hAnsi="Arial" w:cs="Arial"/>
          <w:sz w:val="20"/>
          <w:szCs w:val="20"/>
          <w:lang w:val="en-US"/>
        </w:rPr>
        <w:t xml:space="preserve">. </w:t>
      </w:r>
      <w:r w:rsidR="00C46198" w:rsidRPr="005531EB">
        <w:rPr>
          <w:rFonts w:ascii="Arial" w:hAnsi="Arial" w:cs="Arial"/>
          <w:sz w:val="20"/>
          <w:szCs w:val="20"/>
          <w:lang w:val="en-US"/>
        </w:rPr>
        <w:t>Baoutis will lead a team of 3</w:t>
      </w:r>
      <w:r w:rsidR="007B4E44" w:rsidRPr="005531EB">
        <w:rPr>
          <w:rFonts w:ascii="Arial" w:hAnsi="Arial" w:cs="Arial"/>
          <w:sz w:val="20"/>
          <w:szCs w:val="20"/>
          <w:lang w:val="en-US"/>
        </w:rPr>
        <w:t>50</w:t>
      </w:r>
      <w:r w:rsidR="00C46198" w:rsidRPr="005531EB">
        <w:rPr>
          <w:rFonts w:ascii="Arial" w:hAnsi="Arial" w:cs="Arial"/>
          <w:sz w:val="20"/>
          <w:szCs w:val="20"/>
          <w:lang w:val="en-US"/>
        </w:rPr>
        <w:t>+ scientific communicators into a future of medical communications fueled by an alchemy of science, creativity</w:t>
      </w:r>
      <w:r w:rsidR="001416CF" w:rsidRPr="005531EB">
        <w:rPr>
          <w:rFonts w:ascii="Arial" w:hAnsi="Arial" w:cs="Arial"/>
          <w:sz w:val="20"/>
          <w:szCs w:val="20"/>
          <w:lang w:val="en-US"/>
        </w:rPr>
        <w:t xml:space="preserve"> and </w:t>
      </w:r>
      <w:r w:rsidR="00C46198" w:rsidRPr="005531EB">
        <w:rPr>
          <w:rFonts w:ascii="Arial" w:hAnsi="Arial" w:cs="Arial"/>
          <w:sz w:val="20"/>
          <w:szCs w:val="20"/>
          <w:lang w:val="en-US"/>
        </w:rPr>
        <w:t>technology.</w:t>
      </w:r>
    </w:p>
    <w:p w14:paraId="3958A7D8" w14:textId="77777777" w:rsidR="008C5752" w:rsidRPr="005531EB" w:rsidRDefault="008C5752" w:rsidP="00C46198">
      <w:pPr>
        <w:rPr>
          <w:rFonts w:ascii="Arial" w:hAnsi="Arial" w:cs="Arial"/>
          <w:sz w:val="20"/>
          <w:szCs w:val="20"/>
          <w:lang w:val="en-US"/>
        </w:rPr>
      </w:pPr>
    </w:p>
    <w:p w14:paraId="362EA382" w14:textId="1D49F56A" w:rsidR="00E779E5" w:rsidRPr="005531EB" w:rsidRDefault="00C46198" w:rsidP="00C46198">
      <w:pPr>
        <w:rPr>
          <w:rFonts w:ascii="Arial" w:hAnsi="Arial" w:cs="Arial"/>
          <w:sz w:val="20"/>
          <w:szCs w:val="20"/>
          <w:lang w:val="en-US"/>
        </w:rPr>
      </w:pPr>
      <w:r w:rsidRPr="005531EB">
        <w:rPr>
          <w:rFonts w:ascii="Arial" w:hAnsi="Arial" w:cs="Arial"/>
          <w:sz w:val="20"/>
          <w:szCs w:val="20"/>
          <w:lang w:val="en-US"/>
        </w:rPr>
        <w:t xml:space="preserve">Avalere Health has a deep heritage in </w:t>
      </w:r>
      <w:r w:rsidR="00275D7C" w:rsidRPr="005531EB">
        <w:rPr>
          <w:rFonts w:ascii="Arial" w:hAnsi="Arial" w:cs="Arial"/>
          <w:sz w:val="20"/>
          <w:szCs w:val="20"/>
          <w:lang w:val="en-US"/>
        </w:rPr>
        <w:t>this field</w:t>
      </w:r>
      <w:r w:rsidRPr="005531EB">
        <w:rPr>
          <w:rFonts w:ascii="Arial" w:hAnsi="Arial" w:cs="Arial"/>
          <w:sz w:val="20"/>
          <w:szCs w:val="20"/>
          <w:lang w:val="en-US"/>
        </w:rPr>
        <w:t xml:space="preserve">, forming more than 20 years ago as a </w:t>
      </w:r>
      <w:r w:rsidR="004B23D7" w:rsidRPr="005531EB">
        <w:rPr>
          <w:rFonts w:ascii="Arial" w:hAnsi="Arial" w:cs="Arial"/>
          <w:sz w:val="20"/>
          <w:szCs w:val="20"/>
          <w:lang w:val="en-US"/>
        </w:rPr>
        <w:t>m</w:t>
      </w:r>
      <w:r w:rsidRPr="005531EB">
        <w:rPr>
          <w:rFonts w:ascii="Arial" w:hAnsi="Arial" w:cs="Arial"/>
          <w:sz w:val="20"/>
          <w:szCs w:val="20"/>
          <w:lang w:val="en-US"/>
        </w:rPr>
        <w:t xml:space="preserve">edical </w:t>
      </w:r>
      <w:r w:rsidR="004B23D7" w:rsidRPr="005531EB">
        <w:rPr>
          <w:rFonts w:ascii="Arial" w:hAnsi="Arial" w:cs="Arial"/>
          <w:sz w:val="20"/>
          <w:szCs w:val="20"/>
          <w:lang w:val="en-US"/>
        </w:rPr>
        <w:t>c</w:t>
      </w:r>
      <w:r w:rsidRPr="005531EB">
        <w:rPr>
          <w:rFonts w:ascii="Arial" w:hAnsi="Arial" w:cs="Arial"/>
          <w:sz w:val="20"/>
          <w:szCs w:val="20"/>
          <w:lang w:val="en-US"/>
        </w:rPr>
        <w:t>ommunications agency. Since then, it has evolved into a global commercialization partner, diversifying its offering to deliver from advisory to implementation across the entire product lifecycle.</w:t>
      </w:r>
    </w:p>
    <w:p w14:paraId="4F5D03CE" w14:textId="77777777" w:rsidR="008C5752" w:rsidRPr="005531EB" w:rsidRDefault="008C5752" w:rsidP="00C46198">
      <w:pPr>
        <w:rPr>
          <w:rFonts w:ascii="Arial" w:hAnsi="Arial" w:cs="Arial"/>
          <w:sz w:val="20"/>
          <w:szCs w:val="20"/>
          <w:lang w:val="en-US"/>
        </w:rPr>
      </w:pPr>
    </w:p>
    <w:p w14:paraId="59A2FD5B" w14:textId="4FA6DC44" w:rsidR="00E779E5" w:rsidRPr="005531EB" w:rsidRDefault="007C50F1" w:rsidP="00C46198">
      <w:pPr>
        <w:rPr>
          <w:rFonts w:ascii="Arial" w:hAnsi="Arial" w:cs="Arial"/>
          <w:sz w:val="20"/>
          <w:szCs w:val="20"/>
          <w:lang w:val="en-US"/>
        </w:rPr>
      </w:pPr>
      <w:r w:rsidRPr="005531EB">
        <w:rPr>
          <w:rFonts w:ascii="Arial" w:hAnsi="Arial" w:cs="Arial"/>
          <w:sz w:val="20"/>
          <w:szCs w:val="20"/>
          <w:lang w:val="en-US"/>
        </w:rPr>
        <w:t xml:space="preserve">The appointment of Baoutis is the latest of several high-profile executive leadership </w:t>
      </w:r>
      <w:hyperlink r:id="rId9" w:history="1">
        <w:r w:rsidRPr="005531EB">
          <w:rPr>
            <w:rStyle w:val="Hyperlink"/>
            <w:color w:val="auto"/>
            <w:sz w:val="20"/>
            <w:szCs w:val="20"/>
            <w:lang w:val="en-US"/>
          </w:rPr>
          <w:t>announcements</w:t>
        </w:r>
      </w:hyperlink>
      <w:r w:rsidRPr="005531EB">
        <w:rPr>
          <w:rFonts w:ascii="Arial" w:hAnsi="Arial" w:cs="Arial"/>
          <w:sz w:val="20"/>
          <w:szCs w:val="20"/>
          <w:lang w:val="en-US"/>
        </w:rPr>
        <w:t xml:space="preserve"> made following </w:t>
      </w:r>
      <w:hyperlink r:id="rId10" w:history="1">
        <w:r w:rsidRPr="005531EB">
          <w:rPr>
            <w:rFonts w:ascii="Arial" w:hAnsi="Arial" w:cs="Arial"/>
            <w:sz w:val="20"/>
            <w:szCs w:val="20"/>
            <w:u w:val="single"/>
            <w:lang w:val="en-US"/>
          </w:rPr>
          <w:t>Avalere Health</w:t>
        </w:r>
        <w:r w:rsidR="004B23D7" w:rsidRPr="005531EB">
          <w:rPr>
            <w:rFonts w:ascii="Arial" w:hAnsi="Arial" w:cs="Arial"/>
            <w:sz w:val="20"/>
            <w:szCs w:val="20"/>
            <w:u w:val="single"/>
            <w:lang w:val="en-US"/>
          </w:rPr>
          <w:t>’</w:t>
        </w:r>
        <w:r w:rsidRPr="005531EB">
          <w:rPr>
            <w:rFonts w:ascii="Arial" w:hAnsi="Arial" w:cs="Arial"/>
            <w:sz w:val="20"/>
            <w:szCs w:val="20"/>
            <w:u w:val="single"/>
            <w:lang w:val="en-US"/>
          </w:rPr>
          <w:t>s rebrand</w:t>
        </w:r>
      </w:hyperlink>
      <w:r w:rsidRPr="005531EB">
        <w:rPr>
          <w:rFonts w:ascii="Arial" w:hAnsi="Arial" w:cs="Arial"/>
          <w:sz w:val="20"/>
          <w:szCs w:val="20"/>
          <w:lang w:val="en-US"/>
        </w:rPr>
        <w:t xml:space="preserve"> on October 18, 2023, each reflecting Avalere Health</w:t>
      </w:r>
      <w:r w:rsidR="004B23D7" w:rsidRPr="005531EB">
        <w:rPr>
          <w:rFonts w:ascii="Arial" w:hAnsi="Arial" w:cs="Arial"/>
          <w:sz w:val="20"/>
          <w:szCs w:val="20"/>
          <w:lang w:val="en-US"/>
        </w:rPr>
        <w:t>’</w:t>
      </w:r>
      <w:r w:rsidRPr="005531EB">
        <w:rPr>
          <w:rFonts w:ascii="Arial" w:hAnsi="Arial" w:cs="Arial"/>
          <w:sz w:val="20"/>
          <w:szCs w:val="20"/>
          <w:lang w:val="en-US"/>
        </w:rPr>
        <w:t xml:space="preserve">s evolution as a connected organization. The rebrand saw the company </w:t>
      </w:r>
      <w:r w:rsidR="00BA6300" w:rsidRPr="005531EB">
        <w:rPr>
          <w:rFonts w:ascii="Arial" w:hAnsi="Arial" w:cs="Arial"/>
          <w:sz w:val="20"/>
          <w:szCs w:val="20"/>
          <w:lang w:val="en-US"/>
        </w:rPr>
        <w:t xml:space="preserve">bring together </w:t>
      </w:r>
      <w:r w:rsidRPr="005531EB">
        <w:rPr>
          <w:rFonts w:ascii="Arial" w:hAnsi="Arial" w:cs="Arial"/>
          <w:sz w:val="20"/>
          <w:szCs w:val="20"/>
          <w:lang w:val="en-US"/>
        </w:rPr>
        <w:t>1,500+ team members across 19 locations in North America, Europe and Asia, uniting them under a single vision, organization and brand.</w:t>
      </w:r>
    </w:p>
    <w:p w14:paraId="4E4ACAE3" w14:textId="77777777" w:rsidR="006C0FC8" w:rsidRPr="005531EB" w:rsidRDefault="006C0FC8" w:rsidP="00C46198">
      <w:pPr>
        <w:rPr>
          <w:rFonts w:ascii="Arial" w:hAnsi="Arial" w:cs="Arial"/>
          <w:sz w:val="20"/>
          <w:szCs w:val="20"/>
          <w:lang w:val="en-US"/>
        </w:rPr>
      </w:pPr>
    </w:p>
    <w:p w14:paraId="5D705DC6" w14:textId="62623820" w:rsidR="00E779E5" w:rsidRPr="005531EB" w:rsidRDefault="000D3FEC" w:rsidP="00185AE9">
      <w:pPr>
        <w:rPr>
          <w:rFonts w:ascii="Arial" w:hAnsi="Arial" w:cs="Arial"/>
          <w:sz w:val="20"/>
          <w:szCs w:val="20"/>
          <w:lang w:val="en-US"/>
        </w:rPr>
      </w:pPr>
      <w:r w:rsidRPr="005531EB">
        <w:rPr>
          <w:rFonts w:ascii="Arial" w:hAnsi="Arial" w:cs="Arial"/>
          <w:sz w:val="20"/>
          <w:szCs w:val="20"/>
          <w:lang w:val="en-US"/>
        </w:rPr>
        <w:t>An established authority in healthcare communications</w:t>
      </w:r>
      <w:r w:rsidR="007C50F1" w:rsidRPr="005531EB">
        <w:rPr>
          <w:rFonts w:ascii="Arial" w:hAnsi="Arial" w:cs="Arial"/>
          <w:sz w:val="20"/>
          <w:szCs w:val="20"/>
          <w:lang w:val="en-US"/>
        </w:rPr>
        <w:t>, Baoutis is experienced in supporting large pharmaceutical clients and emerging biotech through her work at Omnicom, McCann Health, Real Chemistry and the Healthcare Communications Association. She is an expert in</w:t>
      </w:r>
      <w:r w:rsidRPr="005531EB">
        <w:rPr>
          <w:rFonts w:ascii="Arial" w:hAnsi="Arial" w:cs="Arial"/>
          <w:sz w:val="20"/>
          <w:szCs w:val="20"/>
          <w:lang w:val="en-US"/>
        </w:rPr>
        <w:t xml:space="preserve"> scientific engagement and has worked across a range of functions, including leadership roles in marketing and advertising</w:t>
      </w:r>
      <w:r w:rsidR="007C50F1" w:rsidRPr="005531EB">
        <w:rPr>
          <w:rFonts w:ascii="Arial" w:hAnsi="Arial" w:cs="Arial"/>
          <w:sz w:val="20"/>
          <w:szCs w:val="20"/>
          <w:lang w:val="en-US"/>
        </w:rPr>
        <w:t xml:space="preserve">. </w:t>
      </w:r>
      <w:r w:rsidRPr="005531EB">
        <w:rPr>
          <w:rFonts w:ascii="Arial" w:hAnsi="Arial" w:cs="Arial"/>
          <w:sz w:val="20"/>
          <w:szCs w:val="20"/>
          <w:lang w:val="en-US"/>
        </w:rPr>
        <w:t>Her interdisciplinary approach and background make her well</w:t>
      </w:r>
      <w:r w:rsidR="005A120C" w:rsidRPr="005531EB">
        <w:rPr>
          <w:rFonts w:ascii="Arial" w:hAnsi="Arial" w:cs="Arial"/>
          <w:sz w:val="20"/>
          <w:szCs w:val="20"/>
          <w:lang w:val="en-US"/>
        </w:rPr>
        <w:t>-</w:t>
      </w:r>
      <w:r w:rsidRPr="005531EB">
        <w:rPr>
          <w:rFonts w:ascii="Arial" w:hAnsi="Arial" w:cs="Arial"/>
          <w:sz w:val="20"/>
          <w:szCs w:val="20"/>
          <w:lang w:val="en-US"/>
        </w:rPr>
        <w:t>positioned to</w:t>
      </w:r>
      <w:r w:rsidR="009925F5" w:rsidRPr="005531EB">
        <w:rPr>
          <w:rFonts w:ascii="Arial" w:hAnsi="Arial" w:cs="Arial"/>
          <w:sz w:val="20"/>
          <w:szCs w:val="20"/>
          <w:lang w:val="en-US"/>
        </w:rPr>
        <w:t xml:space="preserve"> collaborate across the business and develop advanced solutions to clients</w:t>
      </w:r>
      <w:r w:rsidR="004B23D7" w:rsidRPr="005531EB">
        <w:rPr>
          <w:rFonts w:ascii="Arial" w:hAnsi="Arial" w:cs="Arial"/>
          <w:sz w:val="20"/>
          <w:szCs w:val="20"/>
          <w:lang w:val="en-US"/>
        </w:rPr>
        <w:t>’</w:t>
      </w:r>
      <w:r w:rsidR="009925F5" w:rsidRPr="005531EB">
        <w:rPr>
          <w:rFonts w:ascii="Arial" w:hAnsi="Arial" w:cs="Arial"/>
          <w:sz w:val="20"/>
          <w:szCs w:val="20"/>
          <w:lang w:val="en-US"/>
        </w:rPr>
        <w:t xml:space="preserve"> medical communications challenges.</w:t>
      </w:r>
    </w:p>
    <w:p w14:paraId="000C0F10" w14:textId="604A442A" w:rsidR="00727E68" w:rsidRPr="005531EB" w:rsidRDefault="00485F67" w:rsidP="00190E1D">
      <w:pPr>
        <w:rPr>
          <w:rFonts w:ascii="Arial" w:hAnsi="Arial" w:cs="Arial"/>
          <w:sz w:val="20"/>
          <w:szCs w:val="20"/>
          <w:lang w:val="en-US"/>
        </w:rPr>
      </w:pPr>
      <w:r w:rsidRPr="005531EB">
        <w:rPr>
          <w:rFonts w:ascii="Arial" w:hAnsi="Arial" w:cs="Arial"/>
          <w:sz w:val="20"/>
          <w:szCs w:val="20"/>
          <w:lang w:val="en-US"/>
        </w:rPr>
        <w:t xml:space="preserve"> </w:t>
      </w:r>
    </w:p>
    <w:p w14:paraId="0047D5B5" w14:textId="5C803887" w:rsidR="00E779E5" w:rsidRPr="005531EB" w:rsidRDefault="004B23D7" w:rsidP="00190E1D">
      <w:pPr>
        <w:rPr>
          <w:rFonts w:ascii="Arial" w:hAnsi="Arial" w:cs="Arial"/>
          <w:sz w:val="20"/>
          <w:szCs w:val="20"/>
          <w:lang w:val="en-US"/>
        </w:rPr>
      </w:pPr>
      <w:r w:rsidRPr="005531EB">
        <w:rPr>
          <w:rFonts w:ascii="Arial" w:hAnsi="Arial" w:cs="Arial"/>
          <w:sz w:val="20"/>
          <w:szCs w:val="20"/>
          <w:lang w:val="en-US"/>
        </w:rPr>
        <w:t>“</w:t>
      </w:r>
      <w:r w:rsidR="008C5752" w:rsidRPr="005531EB">
        <w:rPr>
          <w:rFonts w:ascii="Arial" w:hAnsi="Arial" w:cs="Arial"/>
          <w:sz w:val="20"/>
          <w:szCs w:val="20"/>
          <w:lang w:val="en-US"/>
        </w:rPr>
        <w:t xml:space="preserve">While modular content, personalized messaging, omnichannel and content value metrics were traditionally the realm of marketing, Medical teams are beginning to see the benefits of these approaches for building deeply engaging experiences for </w:t>
      </w:r>
      <w:r w:rsidR="00AD0F84" w:rsidRPr="005531EB">
        <w:rPr>
          <w:rFonts w:ascii="Arial" w:hAnsi="Arial" w:cs="Arial"/>
          <w:sz w:val="20"/>
          <w:szCs w:val="20"/>
          <w:lang w:val="en-US"/>
        </w:rPr>
        <w:t>healthcare professionals</w:t>
      </w:r>
      <w:r w:rsidR="008C5752" w:rsidRPr="005531EB">
        <w:rPr>
          <w:rFonts w:ascii="Arial" w:hAnsi="Arial" w:cs="Arial"/>
          <w:sz w:val="20"/>
          <w:szCs w:val="20"/>
          <w:lang w:val="en-US"/>
        </w:rPr>
        <w:t xml:space="preserve">,” said </w:t>
      </w:r>
      <w:r w:rsidR="008C5752" w:rsidRPr="005531EB">
        <w:rPr>
          <w:rFonts w:ascii="Arial" w:hAnsi="Arial" w:cs="Arial"/>
          <w:b/>
          <w:bCs/>
          <w:sz w:val="20"/>
          <w:szCs w:val="20"/>
          <w:lang w:val="en-US"/>
        </w:rPr>
        <w:t>Amar Urhekar, Chief Operating Officer at Avalere Health.</w:t>
      </w:r>
      <w:r w:rsidR="008C5752" w:rsidRPr="005531EB">
        <w:rPr>
          <w:rFonts w:ascii="Arial" w:hAnsi="Arial" w:cs="Arial"/>
          <w:sz w:val="20"/>
          <w:szCs w:val="20"/>
          <w:lang w:val="en-US"/>
        </w:rPr>
        <w:t xml:space="preserve"> “Capitalizing on her </w:t>
      </w:r>
      <w:r w:rsidR="00485F67" w:rsidRPr="005531EB">
        <w:rPr>
          <w:rFonts w:ascii="Arial" w:hAnsi="Arial" w:cs="Arial"/>
          <w:sz w:val="20"/>
          <w:szCs w:val="20"/>
          <w:lang w:val="en-US"/>
        </w:rPr>
        <w:t xml:space="preserve">cross-functional </w:t>
      </w:r>
      <w:r w:rsidR="008C5752" w:rsidRPr="005531EB">
        <w:rPr>
          <w:rFonts w:ascii="Arial" w:hAnsi="Arial" w:cs="Arial"/>
          <w:sz w:val="20"/>
          <w:szCs w:val="20"/>
          <w:lang w:val="en-US"/>
        </w:rPr>
        <w:t>knowledge, Effie will</w:t>
      </w:r>
      <w:r w:rsidR="00485F67" w:rsidRPr="005531EB">
        <w:rPr>
          <w:rFonts w:ascii="Arial" w:hAnsi="Arial" w:cs="Arial"/>
          <w:sz w:val="20"/>
          <w:szCs w:val="20"/>
          <w:lang w:val="en-US"/>
        </w:rPr>
        <w:t xml:space="preserve"> </w:t>
      </w:r>
      <w:r w:rsidR="001416CF" w:rsidRPr="005531EB">
        <w:rPr>
          <w:rFonts w:ascii="Arial" w:hAnsi="Arial" w:cs="Arial"/>
          <w:sz w:val="20"/>
          <w:szCs w:val="20"/>
          <w:lang w:val="en-US"/>
        </w:rPr>
        <w:t xml:space="preserve">ensure </w:t>
      </w:r>
      <w:r w:rsidR="008C5752" w:rsidRPr="005531EB">
        <w:rPr>
          <w:rFonts w:ascii="Arial" w:hAnsi="Arial" w:cs="Arial"/>
          <w:sz w:val="20"/>
          <w:szCs w:val="20"/>
          <w:lang w:val="en-US"/>
        </w:rPr>
        <w:t xml:space="preserve">our experts infuse scientific information with the creativity and cutting-edge tools and platforms needed to support our clients in the </w:t>
      </w:r>
      <w:r w:rsidR="00C46198" w:rsidRPr="005531EB">
        <w:rPr>
          <w:rFonts w:ascii="Arial" w:hAnsi="Arial" w:cs="Arial"/>
          <w:sz w:val="20"/>
          <w:szCs w:val="20"/>
          <w:lang w:val="en-US"/>
        </w:rPr>
        <w:t>technology-enabled future of medical communications</w:t>
      </w:r>
      <w:r w:rsidR="00485F67" w:rsidRPr="005531EB">
        <w:rPr>
          <w:rFonts w:ascii="Arial" w:hAnsi="Arial" w:cs="Arial"/>
          <w:sz w:val="20"/>
          <w:szCs w:val="20"/>
          <w:lang w:val="en-US"/>
        </w:rPr>
        <w:t>.</w:t>
      </w:r>
      <w:r w:rsidRPr="005531EB">
        <w:rPr>
          <w:rFonts w:ascii="Arial" w:hAnsi="Arial" w:cs="Arial"/>
          <w:sz w:val="20"/>
          <w:szCs w:val="20"/>
          <w:lang w:val="en-US"/>
        </w:rPr>
        <w:t>”</w:t>
      </w:r>
    </w:p>
    <w:p w14:paraId="467228A6" w14:textId="77777777" w:rsidR="00305EDB" w:rsidRPr="005531EB" w:rsidRDefault="00305EDB" w:rsidP="00305EDB">
      <w:pPr>
        <w:rPr>
          <w:rFonts w:ascii="Arial" w:hAnsi="Arial" w:cs="Arial"/>
          <w:sz w:val="20"/>
          <w:szCs w:val="20"/>
          <w:lang w:val="en-US"/>
        </w:rPr>
      </w:pPr>
    </w:p>
    <w:p w14:paraId="0A4AB25B" w14:textId="3E0578CC" w:rsidR="00E779E5" w:rsidRPr="005531EB" w:rsidRDefault="00727E68" w:rsidP="00190E1D">
      <w:pPr>
        <w:rPr>
          <w:rFonts w:ascii="Arial" w:hAnsi="Arial" w:cs="Arial"/>
          <w:sz w:val="20"/>
          <w:szCs w:val="20"/>
          <w:lang w:val="en-US"/>
        </w:rPr>
      </w:pPr>
      <w:r w:rsidRPr="005531EB">
        <w:rPr>
          <w:rFonts w:ascii="Arial" w:hAnsi="Arial" w:cs="Arial"/>
          <w:sz w:val="20"/>
          <w:szCs w:val="20"/>
          <w:lang w:val="en-US"/>
        </w:rPr>
        <w:t xml:space="preserve">Under Baoutis’s leadership, the </w:t>
      </w:r>
      <w:proofErr w:type="gramStart"/>
      <w:r w:rsidRPr="005531EB">
        <w:rPr>
          <w:rFonts w:ascii="Arial" w:hAnsi="Arial" w:cs="Arial"/>
          <w:sz w:val="20"/>
          <w:szCs w:val="20"/>
          <w:lang w:val="en-US"/>
        </w:rPr>
        <w:t>Medical</w:t>
      </w:r>
      <w:proofErr w:type="gramEnd"/>
      <w:r w:rsidRPr="005531EB">
        <w:rPr>
          <w:rFonts w:ascii="Arial" w:hAnsi="Arial" w:cs="Arial"/>
          <w:sz w:val="20"/>
          <w:szCs w:val="20"/>
          <w:lang w:val="en-US"/>
        </w:rPr>
        <w:t xml:space="preserve"> team will </w:t>
      </w:r>
      <w:r w:rsidR="00ED4A54" w:rsidRPr="005531EB">
        <w:rPr>
          <w:rFonts w:ascii="Arial" w:hAnsi="Arial" w:cs="Arial"/>
          <w:sz w:val="20"/>
          <w:szCs w:val="20"/>
          <w:lang w:val="en-US"/>
        </w:rPr>
        <w:t>support</w:t>
      </w:r>
      <w:r w:rsidRPr="005531EB">
        <w:rPr>
          <w:rFonts w:ascii="Arial" w:hAnsi="Arial" w:cs="Arial"/>
          <w:sz w:val="20"/>
          <w:szCs w:val="20"/>
          <w:lang w:val="en-US"/>
        </w:rPr>
        <w:t xml:space="preserve"> clients </w:t>
      </w:r>
      <w:r w:rsidR="00ED4A54" w:rsidRPr="005531EB">
        <w:rPr>
          <w:rFonts w:ascii="Arial" w:hAnsi="Arial" w:cs="Arial"/>
          <w:sz w:val="20"/>
          <w:szCs w:val="20"/>
          <w:lang w:val="en-US"/>
        </w:rPr>
        <w:t xml:space="preserve">in </w:t>
      </w:r>
      <w:r w:rsidRPr="005531EB">
        <w:rPr>
          <w:rFonts w:ascii="Arial" w:hAnsi="Arial" w:cs="Arial"/>
          <w:sz w:val="20"/>
          <w:szCs w:val="20"/>
          <w:lang w:val="en-US"/>
        </w:rPr>
        <w:t>remain</w:t>
      </w:r>
      <w:r w:rsidR="00ED4A54" w:rsidRPr="005531EB">
        <w:rPr>
          <w:rFonts w:ascii="Arial" w:hAnsi="Arial" w:cs="Arial"/>
          <w:sz w:val="20"/>
          <w:szCs w:val="20"/>
          <w:lang w:val="en-US"/>
        </w:rPr>
        <w:t>ing</w:t>
      </w:r>
      <w:r w:rsidRPr="005531EB">
        <w:rPr>
          <w:rFonts w:ascii="Arial" w:hAnsi="Arial" w:cs="Arial"/>
          <w:sz w:val="20"/>
          <w:szCs w:val="20"/>
          <w:lang w:val="en-US"/>
        </w:rPr>
        <w:t xml:space="preserve"> at the forefront of digital advancement, </w:t>
      </w:r>
      <w:r w:rsidR="008C5752" w:rsidRPr="005531EB">
        <w:rPr>
          <w:rFonts w:ascii="Arial" w:hAnsi="Arial" w:cs="Arial"/>
          <w:sz w:val="20"/>
          <w:szCs w:val="20"/>
          <w:lang w:val="en-US"/>
        </w:rPr>
        <w:t xml:space="preserve">strategically </w:t>
      </w:r>
      <w:r w:rsidRPr="005531EB">
        <w:rPr>
          <w:rFonts w:ascii="Arial" w:hAnsi="Arial" w:cs="Arial"/>
          <w:sz w:val="20"/>
          <w:szCs w:val="20"/>
          <w:lang w:val="en-US"/>
        </w:rPr>
        <w:t>leveraging the right tools, platforms and data to build cohesive learning experiences</w:t>
      </w:r>
      <w:r w:rsidR="00C60F5F" w:rsidRPr="005531EB">
        <w:rPr>
          <w:rFonts w:ascii="Arial" w:hAnsi="Arial" w:cs="Arial"/>
          <w:sz w:val="20"/>
          <w:szCs w:val="20"/>
          <w:lang w:val="en-US"/>
        </w:rPr>
        <w:t xml:space="preserve"> for customers</w:t>
      </w:r>
      <w:r w:rsidRPr="005531EB">
        <w:rPr>
          <w:rFonts w:ascii="Arial" w:hAnsi="Arial" w:cs="Arial"/>
          <w:sz w:val="20"/>
          <w:szCs w:val="20"/>
          <w:lang w:val="en-US"/>
        </w:rPr>
        <w:t>. Her priorities include</w:t>
      </w:r>
      <w:r w:rsidR="00305EDB" w:rsidRPr="005531EB">
        <w:rPr>
          <w:rFonts w:ascii="Arial" w:hAnsi="Arial" w:cs="Arial"/>
          <w:sz w:val="20"/>
          <w:szCs w:val="20"/>
          <w:lang w:val="en-US"/>
        </w:rPr>
        <w:t xml:space="preserve"> investing in</w:t>
      </w:r>
      <w:r w:rsidR="008C5752" w:rsidRPr="005531EB">
        <w:rPr>
          <w:rFonts w:ascii="Arial" w:hAnsi="Arial" w:cs="Arial"/>
          <w:sz w:val="20"/>
          <w:szCs w:val="20"/>
          <w:lang w:val="en-US"/>
        </w:rPr>
        <w:t xml:space="preserve"> new</w:t>
      </w:r>
      <w:r w:rsidR="00305EDB" w:rsidRPr="005531EB">
        <w:rPr>
          <w:rFonts w:ascii="Arial" w:hAnsi="Arial" w:cs="Arial"/>
          <w:sz w:val="20"/>
          <w:szCs w:val="20"/>
          <w:lang w:val="en-US"/>
        </w:rPr>
        <w:t xml:space="preserve"> technology ecosystems</w:t>
      </w:r>
      <w:r w:rsidR="008C5752" w:rsidRPr="005531EB">
        <w:rPr>
          <w:rFonts w:ascii="Arial" w:hAnsi="Arial" w:cs="Arial"/>
          <w:sz w:val="20"/>
          <w:szCs w:val="20"/>
          <w:lang w:val="en-US"/>
        </w:rPr>
        <w:t xml:space="preserve"> to advance Avalere Health’s heritage in experience design and delivery</w:t>
      </w:r>
      <w:r w:rsidR="00305EDB" w:rsidRPr="005531EB">
        <w:rPr>
          <w:rFonts w:ascii="Arial" w:hAnsi="Arial" w:cs="Arial"/>
          <w:sz w:val="20"/>
          <w:szCs w:val="20"/>
          <w:lang w:val="en-US"/>
        </w:rPr>
        <w:t xml:space="preserve"> and bringing together </w:t>
      </w:r>
      <w:r w:rsidR="008C5752" w:rsidRPr="005531EB">
        <w:rPr>
          <w:rFonts w:ascii="Arial" w:hAnsi="Arial" w:cs="Arial"/>
          <w:sz w:val="20"/>
          <w:szCs w:val="20"/>
          <w:lang w:val="en-US"/>
        </w:rPr>
        <w:t>the company’s</w:t>
      </w:r>
      <w:r w:rsidR="00305EDB" w:rsidRPr="005531EB">
        <w:rPr>
          <w:rFonts w:ascii="Arial" w:hAnsi="Arial" w:cs="Arial"/>
          <w:sz w:val="20"/>
          <w:szCs w:val="20"/>
          <w:lang w:val="en-US"/>
        </w:rPr>
        <w:t xml:space="preserve"> proprietary virtual congress platforms and publication planning tools.</w:t>
      </w:r>
      <w:r w:rsidRPr="005531EB">
        <w:rPr>
          <w:rFonts w:ascii="Arial" w:hAnsi="Arial" w:cs="Arial"/>
          <w:sz w:val="20"/>
          <w:szCs w:val="20"/>
          <w:lang w:val="en-US"/>
        </w:rPr>
        <w:t xml:space="preserve"> </w:t>
      </w:r>
      <w:r w:rsidR="00305EDB" w:rsidRPr="005531EB">
        <w:rPr>
          <w:rFonts w:ascii="Arial" w:hAnsi="Arial" w:cs="Arial"/>
          <w:sz w:val="20"/>
          <w:szCs w:val="20"/>
          <w:lang w:val="en-US"/>
        </w:rPr>
        <w:t>She</w:t>
      </w:r>
      <w:r w:rsidR="007C50F1" w:rsidRPr="005531EB">
        <w:rPr>
          <w:rFonts w:ascii="Arial" w:hAnsi="Arial" w:cs="Arial"/>
          <w:sz w:val="20"/>
          <w:szCs w:val="20"/>
          <w:lang w:val="en-US"/>
        </w:rPr>
        <w:t xml:space="preserve"> will</w:t>
      </w:r>
      <w:r w:rsidR="00C46198" w:rsidRPr="005531EB">
        <w:rPr>
          <w:rFonts w:ascii="Arial" w:hAnsi="Arial" w:cs="Arial"/>
          <w:sz w:val="20"/>
          <w:szCs w:val="20"/>
          <w:lang w:val="en-US"/>
        </w:rPr>
        <w:t xml:space="preserve"> </w:t>
      </w:r>
      <w:r w:rsidR="00305EDB" w:rsidRPr="005531EB">
        <w:rPr>
          <w:rFonts w:ascii="Arial" w:hAnsi="Arial" w:cs="Arial"/>
          <w:sz w:val="20"/>
          <w:szCs w:val="20"/>
          <w:lang w:val="en-US"/>
        </w:rPr>
        <w:t xml:space="preserve">also </w:t>
      </w:r>
      <w:r w:rsidR="00C46198" w:rsidRPr="005531EB">
        <w:rPr>
          <w:rFonts w:ascii="Arial" w:hAnsi="Arial" w:cs="Arial"/>
          <w:sz w:val="20"/>
          <w:szCs w:val="20"/>
          <w:lang w:val="en-US"/>
        </w:rPr>
        <w:t>work closely with Avalere Health</w:t>
      </w:r>
      <w:r w:rsidR="004B23D7" w:rsidRPr="005531EB">
        <w:rPr>
          <w:rFonts w:ascii="Arial" w:hAnsi="Arial" w:cs="Arial"/>
          <w:sz w:val="20"/>
          <w:szCs w:val="20"/>
          <w:lang w:val="en-US"/>
        </w:rPr>
        <w:t>’</w:t>
      </w:r>
      <w:r w:rsidR="00C46198" w:rsidRPr="005531EB">
        <w:rPr>
          <w:rFonts w:ascii="Arial" w:hAnsi="Arial" w:cs="Arial"/>
          <w:sz w:val="20"/>
          <w:szCs w:val="20"/>
          <w:lang w:val="en-US"/>
        </w:rPr>
        <w:t>s in-house technologists and analysts to explor</w:t>
      </w:r>
      <w:r w:rsidR="00305EDB" w:rsidRPr="005531EB">
        <w:rPr>
          <w:rFonts w:ascii="Arial" w:hAnsi="Arial" w:cs="Arial"/>
          <w:sz w:val="20"/>
          <w:szCs w:val="20"/>
          <w:lang w:val="en-US"/>
        </w:rPr>
        <w:t>e</w:t>
      </w:r>
      <w:r w:rsidR="00C46198" w:rsidRPr="005531EB">
        <w:rPr>
          <w:rFonts w:ascii="Arial" w:hAnsi="Arial" w:cs="Arial"/>
          <w:sz w:val="20"/>
          <w:szCs w:val="20"/>
          <w:lang w:val="en-US"/>
        </w:rPr>
        <w:t xml:space="preserve"> the multidimensional application of artificial intelligence in medical communications.</w:t>
      </w:r>
    </w:p>
    <w:p w14:paraId="0BC25FE7" w14:textId="77777777" w:rsidR="00305EDB" w:rsidRPr="005531EB" w:rsidRDefault="00305EDB" w:rsidP="00190E1D">
      <w:pPr>
        <w:rPr>
          <w:rFonts w:ascii="Arial" w:hAnsi="Arial" w:cs="Arial"/>
          <w:sz w:val="20"/>
          <w:szCs w:val="20"/>
          <w:lang w:val="en-US"/>
        </w:rPr>
      </w:pPr>
    </w:p>
    <w:p w14:paraId="0C0D6217" w14:textId="4CB6E4E0" w:rsidR="00C46198" w:rsidRPr="005531EB" w:rsidRDefault="004B23D7" w:rsidP="00BB42F3">
      <w:pPr>
        <w:rPr>
          <w:rFonts w:ascii="Arial" w:hAnsi="Arial" w:cs="Arial"/>
          <w:sz w:val="20"/>
          <w:szCs w:val="20"/>
          <w:lang w:val="en-US"/>
        </w:rPr>
      </w:pPr>
      <w:r w:rsidRPr="005531EB">
        <w:rPr>
          <w:rFonts w:ascii="Arial" w:hAnsi="Arial" w:cs="Arial"/>
          <w:sz w:val="20"/>
          <w:szCs w:val="20"/>
          <w:lang w:val="en-US"/>
        </w:rPr>
        <w:t>“</w:t>
      </w:r>
      <w:r w:rsidR="00125860" w:rsidRPr="005531EB">
        <w:rPr>
          <w:rFonts w:ascii="Arial" w:hAnsi="Arial" w:cs="Arial"/>
          <w:sz w:val="20"/>
          <w:szCs w:val="20"/>
          <w:lang w:val="en-US"/>
        </w:rPr>
        <w:t>I</w:t>
      </w:r>
      <w:r w:rsidRPr="005531EB">
        <w:rPr>
          <w:rFonts w:ascii="Arial" w:hAnsi="Arial" w:cs="Arial"/>
          <w:sz w:val="20"/>
          <w:szCs w:val="20"/>
          <w:lang w:val="en-US"/>
        </w:rPr>
        <w:t>’</w:t>
      </w:r>
      <w:r w:rsidR="00125860" w:rsidRPr="005531EB">
        <w:rPr>
          <w:rFonts w:ascii="Arial" w:hAnsi="Arial" w:cs="Arial"/>
          <w:sz w:val="20"/>
          <w:szCs w:val="20"/>
          <w:lang w:val="en-US"/>
        </w:rPr>
        <w:t>m thrilled to join as the President of Medical at Avalere Health</w:t>
      </w:r>
      <w:r w:rsidR="00171969" w:rsidRPr="005531EB">
        <w:rPr>
          <w:rFonts w:ascii="Arial" w:hAnsi="Arial" w:cs="Arial"/>
          <w:sz w:val="20"/>
          <w:szCs w:val="20"/>
          <w:lang w:val="en-US"/>
        </w:rPr>
        <w:t xml:space="preserve"> during a paradigm shift in </w:t>
      </w:r>
      <w:r w:rsidRPr="005531EB">
        <w:rPr>
          <w:rFonts w:ascii="Arial" w:hAnsi="Arial" w:cs="Arial"/>
          <w:sz w:val="20"/>
          <w:szCs w:val="20"/>
          <w:lang w:val="en-US"/>
        </w:rPr>
        <w:t>m</w:t>
      </w:r>
      <w:r w:rsidR="00171969" w:rsidRPr="005531EB">
        <w:rPr>
          <w:rFonts w:ascii="Arial" w:hAnsi="Arial" w:cs="Arial"/>
          <w:sz w:val="20"/>
          <w:szCs w:val="20"/>
          <w:lang w:val="en-US"/>
        </w:rPr>
        <w:t xml:space="preserve">edical </w:t>
      </w:r>
      <w:r w:rsidRPr="005531EB">
        <w:rPr>
          <w:rFonts w:ascii="Arial" w:hAnsi="Arial" w:cs="Arial"/>
          <w:sz w:val="20"/>
          <w:szCs w:val="20"/>
          <w:lang w:val="en-US"/>
        </w:rPr>
        <w:t>c</w:t>
      </w:r>
      <w:r w:rsidR="00171969" w:rsidRPr="005531EB">
        <w:rPr>
          <w:rFonts w:ascii="Arial" w:hAnsi="Arial" w:cs="Arial"/>
          <w:sz w:val="20"/>
          <w:szCs w:val="20"/>
          <w:lang w:val="en-US"/>
        </w:rPr>
        <w:t>ommunications,</w:t>
      </w:r>
      <w:r w:rsidR="0079480D" w:rsidRPr="005531EB">
        <w:rPr>
          <w:rFonts w:ascii="Arial" w:hAnsi="Arial" w:cs="Arial"/>
          <w:sz w:val="20"/>
          <w:szCs w:val="20"/>
          <w:lang w:val="en-US"/>
        </w:rPr>
        <w:t>”</w:t>
      </w:r>
      <w:r w:rsidRPr="005531EB">
        <w:rPr>
          <w:rFonts w:ascii="Arial" w:hAnsi="Arial" w:cs="Arial"/>
          <w:sz w:val="20"/>
          <w:szCs w:val="20"/>
          <w:lang w:val="en-US"/>
        </w:rPr>
        <w:t xml:space="preserve"> </w:t>
      </w:r>
      <w:r w:rsidR="00171969" w:rsidRPr="005531EB">
        <w:rPr>
          <w:rFonts w:ascii="Arial" w:hAnsi="Arial" w:cs="Arial"/>
          <w:sz w:val="20"/>
          <w:szCs w:val="20"/>
          <w:lang w:val="en-US"/>
        </w:rPr>
        <w:t xml:space="preserve">said </w:t>
      </w:r>
      <w:r w:rsidR="00171969" w:rsidRPr="005531EB">
        <w:rPr>
          <w:rFonts w:ascii="Arial" w:hAnsi="Arial" w:cs="Arial"/>
          <w:b/>
          <w:bCs/>
          <w:sz w:val="20"/>
          <w:szCs w:val="20"/>
          <w:lang w:val="en-US"/>
        </w:rPr>
        <w:t>Baoutis</w:t>
      </w:r>
      <w:r w:rsidR="00171969" w:rsidRPr="005531EB">
        <w:rPr>
          <w:rFonts w:ascii="Arial" w:hAnsi="Arial" w:cs="Arial"/>
          <w:sz w:val="20"/>
          <w:szCs w:val="20"/>
          <w:lang w:val="en-US"/>
        </w:rPr>
        <w:t xml:space="preserve">. </w:t>
      </w:r>
      <w:r w:rsidRPr="005531EB">
        <w:rPr>
          <w:rFonts w:ascii="Arial" w:hAnsi="Arial" w:cs="Arial"/>
          <w:sz w:val="20"/>
          <w:szCs w:val="20"/>
          <w:lang w:val="en-US"/>
        </w:rPr>
        <w:t>“</w:t>
      </w:r>
      <w:r w:rsidR="00171969" w:rsidRPr="005531EB">
        <w:rPr>
          <w:rFonts w:ascii="Arial" w:hAnsi="Arial" w:cs="Arial"/>
          <w:sz w:val="20"/>
          <w:szCs w:val="20"/>
          <w:lang w:val="en-US"/>
        </w:rPr>
        <w:t xml:space="preserve">The reputation of the team is unrivaled. </w:t>
      </w:r>
      <w:r w:rsidR="002022DA" w:rsidRPr="005531EB">
        <w:rPr>
          <w:rFonts w:ascii="Arial" w:hAnsi="Arial" w:cs="Arial"/>
          <w:sz w:val="20"/>
          <w:szCs w:val="20"/>
          <w:lang w:val="en-US"/>
        </w:rPr>
        <w:t xml:space="preserve">We have the right combination of expertise to be a guiding light for our clients, </w:t>
      </w:r>
      <w:r w:rsidR="00FE30EA" w:rsidRPr="005531EB">
        <w:rPr>
          <w:rFonts w:ascii="Arial" w:hAnsi="Arial" w:cs="Arial"/>
          <w:sz w:val="20"/>
          <w:szCs w:val="20"/>
          <w:lang w:val="en-US"/>
        </w:rPr>
        <w:t>helping them leverage the data, technologies and strategies to best meet their business goals and the needs of the stakeholders they serve</w:t>
      </w:r>
      <w:r w:rsidR="00125860" w:rsidRPr="005531EB">
        <w:rPr>
          <w:rFonts w:ascii="Arial" w:hAnsi="Arial" w:cs="Arial"/>
          <w:sz w:val="20"/>
          <w:szCs w:val="20"/>
          <w:lang w:val="en-US"/>
        </w:rPr>
        <w:t>.</w:t>
      </w:r>
      <w:r w:rsidRPr="005531EB">
        <w:rPr>
          <w:rFonts w:ascii="Arial" w:hAnsi="Arial" w:cs="Arial"/>
          <w:sz w:val="20"/>
          <w:szCs w:val="20"/>
          <w:lang w:val="en-US"/>
        </w:rPr>
        <w:t>”</w:t>
      </w:r>
    </w:p>
    <w:p w14:paraId="3C153F1E" w14:textId="2FF5DA75" w:rsidR="00900636" w:rsidRPr="004B23D7" w:rsidRDefault="00000000" w:rsidP="00900636">
      <w:pPr>
        <w:spacing w:before="200"/>
        <w:rPr>
          <w:rFonts w:ascii="Arial" w:hAnsi="Arial" w:cs="Arial"/>
          <w:sz w:val="20"/>
          <w:szCs w:val="20"/>
          <w:lang w:val="en-US"/>
        </w:rPr>
      </w:pPr>
      <w:hyperlink r:id="rId11" w:history="1">
        <w:r w:rsidR="00900636" w:rsidRPr="004B23D7">
          <w:rPr>
            <w:rStyle w:val="Hyperlink"/>
            <w:b/>
            <w:bCs/>
            <w:sz w:val="20"/>
            <w:szCs w:val="20"/>
            <w:lang w:val="en-US"/>
          </w:rPr>
          <w:t>About Avalere Health</w:t>
        </w:r>
      </w:hyperlink>
    </w:p>
    <w:p w14:paraId="16234542" w14:textId="62719F3B" w:rsidR="00900636" w:rsidRPr="004B23D7" w:rsidRDefault="00900636" w:rsidP="00900636">
      <w:pPr>
        <w:spacing w:before="200"/>
        <w:rPr>
          <w:rFonts w:ascii="Arial" w:hAnsi="Arial" w:cs="Arial"/>
          <w:sz w:val="20"/>
          <w:szCs w:val="20"/>
          <w:lang w:val="en-US"/>
        </w:rPr>
      </w:pPr>
      <w:r w:rsidRPr="004B23D7">
        <w:rPr>
          <w:rFonts w:ascii="Arial" w:hAnsi="Arial" w:cs="Arial"/>
          <w:sz w:val="20"/>
          <w:szCs w:val="20"/>
          <w:lang w:val="en-US"/>
        </w:rPr>
        <w:t>Established in 2001, Avalere Health is a purposefully built commercialization partner for the biopharmaceutical, medical technology</w:t>
      </w:r>
      <w:r w:rsidR="00715D92" w:rsidRPr="004B23D7">
        <w:rPr>
          <w:rFonts w:ascii="Arial" w:hAnsi="Arial" w:cs="Arial"/>
          <w:sz w:val="20"/>
          <w:szCs w:val="20"/>
          <w:lang w:val="en-US"/>
        </w:rPr>
        <w:t>,</w:t>
      </w:r>
      <w:r w:rsidRPr="004B23D7">
        <w:rPr>
          <w:rFonts w:ascii="Arial" w:hAnsi="Arial" w:cs="Arial"/>
          <w:sz w:val="20"/>
          <w:szCs w:val="20"/>
          <w:lang w:val="en-US"/>
        </w:rPr>
        <w:t xml:space="preserve"> and wellness industries. Its 1,500+ experts combine their knowledge and expertise across its core disciplines — Consulting; Medical; Policy</w:t>
      </w:r>
      <w:r w:rsidR="0079480D">
        <w:rPr>
          <w:rFonts w:ascii="Arial" w:hAnsi="Arial" w:cs="Arial"/>
          <w:sz w:val="20"/>
          <w:szCs w:val="20"/>
          <w:lang w:val="en-US"/>
        </w:rPr>
        <w:t xml:space="preserve">, Access, </w:t>
      </w:r>
      <w:r w:rsidRPr="004B23D7">
        <w:rPr>
          <w:rFonts w:ascii="Arial" w:hAnsi="Arial" w:cs="Arial"/>
          <w:sz w:val="20"/>
          <w:szCs w:val="20"/>
          <w:lang w:val="en-US"/>
        </w:rPr>
        <w:t xml:space="preserve">Value, </w:t>
      </w:r>
      <w:r w:rsidR="0079480D">
        <w:rPr>
          <w:rFonts w:ascii="Arial" w:hAnsi="Arial" w:cs="Arial"/>
          <w:sz w:val="20"/>
          <w:szCs w:val="20"/>
          <w:lang w:val="en-US"/>
        </w:rPr>
        <w:t xml:space="preserve">and </w:t>
      </w:r>
      <w:r w:rsidRPr="004B23D7">
        <w:rPr>
          <w:rFonts w:ascii="Arial" w:hAnsi="Arial" w:cs="Arial"/>
          <w:sz w:val="20"/>
          <w:szCs w:val="20"/>
          <w:lang w:val="en-US"/>
        </w:rPr>
        <w:t>Evidence; Marketing; and Digital Experience Technology — to create the connections that make better health happen.</w:t>
      </w:r>
    </w:p>
    <w:p w14:paraId="6224A2E8" w14:textId="77777777" w:rsidR="00900636" w:rsidRPr="004B23D7" w:rsidRDefault="00900636" w:rsidP="00900636">
      <w:pPr>
        <w:spacing w:before="200"/>
        <w:rPr>
          <w:rFonts w:ascii="Arial" w:hAnsi="Arial" w:cs="Arial"/>
          <w:sz w:val="20"/>
          <w:szCs w:val="20"/>
          <w:lang w:val="en-US"/>
        </w:rPr>
      </w:pPr>
      <w:r w:rsidRPr="004B23D7">
        <w:rPr>
          <w:rFonts w:ascii="Arial" w:hAnsi="Arial" w:cs="Arial"/>
          <w:sz w:val="20"/>
          <w:szCs w:val="20"/>
          <w:lang w:val="en-US"/>
        </w:rPr>
        <w:t xml:space="preserve">Avalere Health partners with its clients to navigate the complex and rapidly changing healthcare ecosystem. Together, its experts help clients connect patients with life-changing therapies, realizing the potential of strategies and solutions to accelerate innovation that improves lives. Visit </w:t>
      </w:r>
      <w:hyperlink r:id="rId12" w:history="1">
        <w:r w:rsidRPr="004B23D7">
          <w:rPr>
            <w:rStyle w:val="Hyperlink"/>
            <w:color w:val="0070C0"/>
            <w:sz w:val="20"/>
            <w:szCs w:val="20"/>
            <w:lang w:val="en-US"/>
          </w:rPr>
          <w:t>www.avalerehealth.com</w:t>
        </w:r>
      </w:hyperlink>
      <w:r w:rsidRPr="004B23D7">
        <w:rPr>
          <w:rFonts w:ascii="Arial" w:hAnsi="Arial" w:cs="Arial"/>
          <w:sz w:val="20"/>
          <w:szCs w:val="20"/>
          <w:lang w:val="en-US"/>
        </w:rPr>
        <w:t xml:space="preserve"> and follow Avalere Health on </w:t>
      </w:r>
      <w:hyperlink r:id="rId13" w:history="1">
        <w:r w:rsidRPr="004B23D7">
          <w:rPr>
            <w:rStyle w:val="Hyperlink"/>
            <w:color w:val="0070C0"/>
            <w:sz w:val="20"/>
            <w:szCs w:val="20"/>
            <w:lang w:val="en-US"/>
          </w:rPr>
          <w:t>LinkedIn</w:t>
        </w:r>
      </w:hyperlink>
      <w:r w:rsidRPr="004B23D7">
        <w:rPr>
          <w:rFonts w:ascii="Arial" w:hAnsi="Arial" w:cs="Arial"/>
          <w:sz w:val="20"/>
          <w:szCs w:val="20"/>
          <w:lang w:val="en-US"/>
        </w:rPr>
        <w:t xml:space="preserve"> and </w:t>
      </w:r>
      <w:hyperlink r:id="rId14" w:history="1">
        <w:r w:rsidRPr="004B23D7">
          <w:rPr>
            <w:rStyle w:val="Hyperlink"/>
            <w:color w:val="0070C0"/>
            <w:sz w:val="20"/>
            <w:szCs w:val="20"/>
            <w:lang w:val="en-US"/>
          </w:rPr>
          <w:t>Instagram</w:t>
        </w:r>
      </w:hyperlink>
      <w:r w:rsidRPr="004B23D7">
        <w:rPr>
          <w:rFonts w:ascii="Arial" w:hAnsi="Arial" w:cs="Arial"/>
          <w:sz w:val="20"/>
          <w:szCs w:val="20"/>
          <w:lang w:val="en-US"/>
        </w:rPr>
        <w:t>.</w:t>
      </w:r>
    </w:p>
    <w:p w14:paraId="328A8562" w14:textId="77777777" w:rsidR="00900636" w:rsidRPr="004B23D7" w:rsidRDefault="00900636" w:rsidP="00900636">
      <w:pPr>
        <w:spacing w:before="200"/>
        <w:rPr>
          <w:rFonts w:ascii="Arial" w:hAnsi="Arial" w:cs="Arial"/>
          <w:sz w:val="20"/>
          <w:szCs w:val="20"/>
          <w:lang w:val="en-US"/>
        </w:rPr>
      </w:pPr>
    </w:p>
    <w:p w14:paraId="072BD80C" w14:textId="77777777" w:rsidR="00900636" w:rsidRPr="004B23D7" w:rsidRDefault="00900636" w:rsidP="00900636">
      <w:pPr>
        <w:spacing w:before="200"/>
        <w:rPr>
          <w:rFonts w:ascii="Arial" w:hAnsi="Arial" w:cs="Arial"/>
          <w:b/>
          <w:bCs/>
          <w:color w:val="171717" w:themeColor="background2" w:themeShade="1A"/>
          <w:sz w:val="20"/>
          <w:szCs w:val="20"/>
          <w:lang w:val="en-US"/>
        </w:rPr>
      </w:pPr>
      <w:r w:rsidRPr="004B23D7">
        <w:rPr>
          <w:rFonts w:ascii="Arial" w:hAnsi="Arial" w:cs="Arial"/>
          <w:b/>
          <w:color w:val="171717" w:themeColor="background2" w:themeShade="1A"/>
          <w:sz w:val="20"/>
          <w:szCs w:val="20"/>
          <w:lang w:val="en-US"/>
        </w:rPr>
        <w:t>Contact information</w:t>
      </w:r>
    </w:p>
    <w:p w14:paraId="380BF6DD" w14:textId="77777777" w:rsidR="00900636" w:rsidRPr="004B23D7" w:rsidRDefault="00900636" w:rsidP="00900636">
      <w:pPr>
        <w:spacing w:before="200"/>
        <w:rPr>
          <w:rFonts w:ascii="Arial" w:hAnsi="Arial" w:cs="Arial"/>
          <w:b/>
          <w:color w:val="171717" w:themeColor="background2" w:themeShade="1A"/>
          <w:sz w:val="20"/>
          <w:szCs w:val="20"/>
          <w:lang w:val="en-US"/>
        </w:rPr>
      </w:pPr>
      <w:r w:rsidRPr="004B23D7">
        <w:rPr>
          <w:rFonts w:ascii="Arial" w:hAnsi="Arial" w:cs="Arial"/>
          <w:b/>
          <w:bCs/>
          <w:color w:val="171717" w:themeColor="background2" w:themeShade="1A"/>
          <w:sz w:val="20"/>
          <w:szCs w:val="20"/>
          <w:lang w:val="en-US"/>
        </w:rPr>
        <w:t>Natasha Cowan</w:t>
      </w:r>
      <w:r w:rsidRPr="004B23D7">
        <w:rPr>
          <w:rFonts w:ascii="Arial" w:hAnsi="Arial" w:cs="Arial"/>
          <w:color w:val="171717" w:themeColor="background2" w:themeShade="1A"/>
          <w:sz w:val="20"/>
          <w:szCs w:val="20"/>
          <w:lang w:val="en-US"/>
        </w:rPr>
        <w:br/>
      </w:r>
      <w:hyperlink r:id="rId15" w:history="1">
        <w:r w:rsidRPr="004B23D7">
          <w:rPr>
            <w:rStyle w:val="Hyperlink"/>
            <w:color w:val="0070C0"/>
            <w:sz w:val="20"/>
            <w:szCs w:val="20"/>
            <w:lang w:val="en-US"/>
          </w:rPr>
          <w:t>natasha.cowan@avalerehealth.com</w:t>
        </w:r>
      </w:hyperlink>
    </w:p>
    <w:p w14:paraId="5ED2E98B" w14:textId="7D8DF361" w:rsidR="00164A64" w:rsidRPr="004B23D7" w:rsidRDefault="00900636" w:rsidP="004B23D7">
      <w:pPr>
        <w:rPr>
          <w:rFonts w:ascii="Arial" w:hAnsi="Arial" w:cs="Arial"/>
          <w:color w:val="000000" w:themeColor="text1"/>
          <w:sz w:val="20"/>
          <w:szCs w:val="20"/>
          <w:lang w:val="en-US"/>
        </w:rPr>
      </w:pPr>
      <w:r w:rsidRPr="004B23D7">
        <w:rPr>
          <w:rFonts w:ascii="Arial" w:hAnsi="Arial" w:cs="Arial"/>
          <w:b/>
          <w:bCs/>
          <w:color w:val="171717" w:themeColor="background2" w:themeShade="1A"/>
          <w:sz w:val="20"/>
          <w:szCs w:val="20"/>
          <w:lang w:val="en-US"/>
        </w:rPr>
        <w:t>Adi Nat</w:t>
      </w:r>
      <w:r w:rsidRPr="004B23D7">
        <w:rPr>
          <w:rFonts w:ascii="Arial" w:hAnsi="Arial" w:cs="Arial"/>
          <w:b/>
          <w:bCs/>
          <w:color w:val="171717" w:themeColor="background2" w:themeShade="1A"/>
          <w:sz w:val="20"/>
          <w:szCs w:val="20"/>
          <w:lang w:val="en-US"/>
        </w:rPr>
        <w:br/>
      </w:r>
      <w:hyperlink r:id="rId16" w:history="1">
        <w:r w:rsidRPr="004B23D7">
          <w:rPr>
            <w:rStyle w:val="Hyperlink"/>
            <w:color w:val="0070C0"/>
            <w:sz w:val="20"/>
            <w:szCs w:val="20"/>
            <w:lang w:val="en-US"/>
          </w:rPr>
          <w:t>adityavir.nat@avalerehealth.com</w:t>
        </w:r>
      </w:hyperlink>
    </w:p>
    <w:sectPr w:rsidR="00164A64" w:rsidRPr="004B2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5B1C"/>
    <w:multiLevelType w:val="hybridMultilevel"/>
    <w:tmpl w:val="932EEA4C"/>
    <w:lvl w:ilvl="0" w:tplc="2C146DF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365B7"/>
    <w:multiLevelType w:val="multilevel"/>
    <w:tmpl w:val="ED38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5D56B1"/>
    <w:multiLevelType w:val="hybridMultilevel"/>
    <w:tmpl w:val="32229344"/>
    <w:lvl w:ilvl="0" w:tplc="2B06E7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45522F"/>
    <w:multiLevelType w:val="hybridMultilevel"/>
    <w:tmpl w:val="3DAC8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4B1DA2"/>
    <w:multiLevelType w:val="multilevel"/>
    <w:tmpl w:val="F1C0F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9E367B"/>
    <w:multiLevelType w:val="multilevel"/>
    <w:tmpl w:val="71A0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7383406">
    <w:abstractNumId w:val="2"/>
  </w:num>
  <w:num w:numId="2" w16cid:durableId="1926264918">
    <w:abstractNumId w:val="3"/>
  </w:num>
  <w:num w:numId="3" w16cid:durableId="1376658440">
    <w:abstractNumId w:val="1"/>
  </w:num>
  <w:num w:numId="4" w16cid:durableId="654183286">
    <w:abstractNumId w:val="4"/>
  </w:num>
  <w:num w:numId="5" w16cid:durableId="1129278741">
    <w:abstractNumId w:val="0"/>
  </w:num>
  <w:num w:numId="6" w16cid:durableId="802384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51"/>
    <w:rsid w:val="00005692"/>
    <w:rsid w:val="00006536"/>
    <w:rsid w:val="00013A27"/>
    <w:rsid w:val="00022C38"/>
    <w:rsid w:val="00035244"/>
    <w:rsid w:val="000417FC"/>
    <w:rsid w:val="00047C01"/>
    <w:rsid w:val="00056DCC"/>
    <w:rsid w:val="00071091"/>
    <w:rsid w:val="00087C5A"/>
    <w:rsid w:val="000955C2"/>
    <w:rsid w:val="00095E91"/>
    <w:rsid w:val="000A2FDB"/>
    <w:rsid w:val="000A7634"/>
    <w:rsid w:val="000B353E"/>
    <w:rsid w:val="000B55CA"/>
    <w:rsid w:val="000D3FEC"/>
    <w:rsid w:val="000E69B9"/>
    <w:rsid w:val="000E6D8C"/>
    <w:rsid w:val="000F0339"/>
    <w:rsid w:val="00105C21"/>
    <w:rsid w:val="00110019"/>
    <w:rsid w:val="0011611D"/>
    <w:rsid w:val="001244ED"/>
    <w:rsid w:val="00125860"/>
    <w:rsid w:val="00133720"/>
    <w:rsid w:val="00137D78"/>
    <w:rsid w:val="001416CF"/>
    <w:rsid w:val="00164A64"/>
    <w:rsid w:val="00171969"/>
    <w:rsid w:val="00185AE9"/>
    <w:rsid w:val="0018798A"/>
    <w:rsid w:val="00190E1D"/>
    <w:rsid w:val="00195503"/>
    <w:rsid w:val="001B1F4B"/>
    <w:rsid w:val="001C2EC3"/>
    <w:rsid w:val="001D1FB1"/>
    <w:rsid w:val="001D5A3E"/>
    <w:rsid w:val="001E2941"/>
    <w:rsid w:val="001E56BB"/>
    <w:rsid w:val="001F28C0"/>
    <w:rsid w:val="002022DA"/>
    <w:rsid w:val="002052BC"/>
    <w:rsid w:val="00220845"/>
    <w:rsid w:val="00222B0E"/>
    <w:rsid w:val="00224E22"/>
    <w:rsid w:val="00233FDC"/>
    <w:rsid w:val="0024418C"/>
    <w:rsid w:val="002643D1"/>
    <w:rsid w:val="002655E7"/>
    <w:rsid w:val="00275D7C"/>
    <w:rsid w:val="002933C6"/>
    <w:rsid w:val="002969D9"/>
    <w:rsid w:val="002A5A0B"/>
    <w:rsid w:val="002B2E73"/>
    <w:rsid w:val="002C081E"/>
    <w:rsid w:val="002D4156"/>
    <w:rsid w:val="002F09BC"/>
    <w:rsid w:val="002F21C6"/>
    <w:rsid w:val="002F56AC"/>
    <w:rsid w:val="00302276"/>
    <w:rsid w:val="00305EDB"/>
    <w:rsid w:val="00313D0D"/>
    <w:rsid w:val="00314155"/>
    <w:rsid w:val="003175C1"/>
    <w:rsid w:val="00341E87"/>
    <w:rsid w:val="00352939"/>
    <w:rsid w:val="00356922"/>
    <w:rsid w:val="0036158A"/>
    <w:rsid w:val="00362E5B"/>
    <w:rsid w:val="003640C8"/>
    <w:rsid w:val="003659A7"/>
    <w:rsid w:val="0037069B"/>
    <w:rsid w:val="00371D05"/>
    <w:rsid w:val="00372F17"/>
    <w:rsid w:val="0037712E"/>
    <w:rsid w:val="0039375A"/>
    <w:rsid w:val="003B4851"/>
    <w:rsid w:val="003B61BB"/>
    <w:rsid w:val="003B7E90"/>
    <w:rsid w:val="003C7062"/>
    <w:rsid w:val="003C7132"/>
    <w:rsid w:val="003D3D70"/>
    <w:rsid w:val="003E1422"/>
    <w:rsid w:val="003E29FC"/>
    <w:rsid w:val="003E6A2F"/>
    <w:rsid w:val="003E79D5"/>
    <w:rsid w:val="003F032A"/>
    <w:rsid w:val="003F3455"/>
    <w:rsid w:val="003F3C1E"/>
    <w:rsid w:val="00401067"/>
    <w:rsid w:val="004061BE"/>
    <w:rsid w:val="00412BB2"/>
    <w:rsid w:val="0042781A"/>
    <w:rsid w:val="004338A4"/>
    <w:rsid w:val="00434FBC"/>
    <w:rsid w:val="00445B54"/>
    <w:rsid w:val="00447660"/>
    <w:rsid w:val="00455FFD"/>
    <w:rsid w:val="00461C93"/>
    <w:rsid w:val="0047079D"/>
    <w:rsid w:val="0047125E"/>
    <w:rsid w:val="00476E14"/>
    <w:rsid w:val="00482163"/>
    <w:rsid w:val="00483FD4"/>
    <w:rsid w:val="00485D29"/>
    <w:rsid w:val="00485F67"/>
    <w:rsid w:val="004953AE"/>
    <w:rsid w:val="004B23D7"/>
    <w:rsid w:val="004C6DA3"/>
    <w:rsid w:val="004C7771"/>
    <w:rsid w:val="004E6ECA"/>
    <w:rsid w:val="004F2A97"/>
    <w:rsid w:val="004F6AA8"/>
    <w:rsid w:val="0050178C"/>
    <w:rsid w:val="0050385E"/>
    <w:rsid w:val="005059D1"/>
    <w:rsid w:val="0052760C"/>
    <w:rsid w:val="005300FA"/>
    <w:rsid w:val="00550DC7"/>
    <w:rsid w:val="005531EB"/>
    <w:rsid w:val="0057150B"/>
    <w:rsid w:val="00572C63"/>
    <w:rsid w:val="00580F5B"/>
    <w:rsid w:val="00582CE1"/>
    <w:rsid w:val="005A120C"/>
    <w:rsid w:val="005A3362"/>
    <w:rsid w:val="005A46DA"/>
    <w:rsid w:val="005D345C"/>
    <w:rsid w:val="005E47B0"/>
    <w:rsid w:val="0060014D"/>
    <w:rsid w:val="00605447"/>
    <w:rsid w:val="00625CD2"/>
    <w:rsid w:val="00643297"/>
    <w:rsid w:val="006539AA"/>
    <w:rsid w:val="00672C7D"/>
    <w:rsid w:val="006A31EE"/>
    <w:rsid w:val="006C0FC8"/>
    <w:rsid w:val="006C4454"/>
    <w:rsid w:val="006C756E"/>
    <w:rsid w:val="006D2737"/>
    <w:rsid w:val="006E04B7"/>
    <w:rsid w:val="006E302E"/>
    <w:rsid w:val="006E59E2"/>
    <w:rsid w:val="00700C4C"/>
    <w:rsid w:val="00711C08"/>
    <w:rsid w:val="00715D92"/>
    <w:rsid w:val="007211EE"/>
    <w:rsid w:val="00727E68"/>
    <w:rsid w:val="007314C5"/>
    <w:rsid w:val="00742D3D"/>
    <w:rsid w:val="00765057"/>
    <w:rsid w:val="0078489C"/>
    <w:rsid w:val="00793D1C"/>
    <w:rsid w:val="0079480D"/>
    <w:rsid w:val="00794B5D"/>
    <w:rsid w:val="007B1985"/>
    <w:rsid w:val="007B22F9"/>
    <w:rsid w:val="007B4E44"/>
    <w:rsid w:val="007C50F1"/>
    <w:rsid w:val="007C68DD"/>
    <w:rsid w:val="007E1B7D"/>
    <w:rsid w:val="008166CF"/>
    <w:rsid w:val="008168D4"/>
    <w:rsid w:val="00826C6E"/>
    <w:rsid w:val="008407C8"/>
    <w:rsid w:val="00844A78"/>
    <w:rsid w:val="00854B59"/>
    <w:rsid w:val="00861C71"/>
    <w:rsid w:val="008715B5"/>
    <w:rsid w:val="00873A83"/>
    <w:rsid w:val="00876637"/>
    <w:rsid w:val="008818AD"/>
    <w:rsid w:val="00885B0A"/>
    <w:rsid w:val="00891ADC"/>
    <w:rsid w:val="008A292E"/>
    <w:rsid w:val="008B1952"/>
    <w:rsid w:val="008B2925"/>
    <w:rsid w:val="008C5752"/>
    <w:rsid w:val="008C5D7A"/>
    <w:rsid w:val="008D3141"/>
    <w:rsid w:val="008E0943"/>
    <w:rsid w:val="008F3B47"/>
    <w:rsid w:val="00900636"/>
    <w:rsid w:val="0090124A"/>
    <w:rsid w:val="00904E99"/>
    <w:rsid w:val="00906047"/>
    <w:rsid w:val="00907106"/>
    <w:rsid w:val="009354B8"/>
    <w:rsid w:val="00955DEB"/>
    <w:rsid w:val="0095664B"/>
    <w:rsid w:val="00977FAB"/>
    <w:rsid w:val="00981BC3"/>
    <w:rsid w:val="009925F5"/>
    <w:rsid w:val="00997AE7"/>
    <w:rsid w:val="009A030D"/>
    <w:rsid w:val="009A48F8"/>
    <w:rsid w:val="009A77FC"/>
    <w:rsid w:val="009A7FDB"/>
    <w:rsid w:val="009B2E0C"/>
    <w:rsid w:val="009C2544"/>
    <w:rsid w:val="009C4C75"/>
    <w:rsid w:val="009D23C6"/>
    <w:rsid w:val="009D3E26"/>
    <w:rsid w:val="009E1791"/>
    <w:rsid w:val="009E4661"/>
    <w:rsid w:val="009F3DA5"/>
    <w:rsid w:val="00A02B81"/>
    <w:rsid w:val="00A03DA0"/>
    <w:rsid w:val="00A15AB9"/>
    <w:rsid w:val="00A206F1"/>
    <w:rsid w:val="00A21958"/>
    <w:rsid w:val="00A40FF2"/>
    <w:rsid w:val="00A41DE6"/>
    <w:rsid w:val="00A6232B"/>
    <w:rsid w:val="00A66DB6"/>
    <w:rsid w:val="00A7402B"/>
    <w:rsid w:val="00A822B9"/>
    <w:rsid w:val="00A84CBC"/>
    <w:rsid w:val="00A91E6A"/>
    <w:rsid w:val="00AA3686"/>
    <w:rsid w:val="00AB01BE"/>
    <w:rsid w:val="00AB5261"/>
    <w:rsid w:val="00AB70DA"/>
    <w:rsid w:val="00AC36E9"/>
    <w:rsid w:val="00AD0F84"/>
    <w:rsid w:val="00AD3852"/>
    <w:rsid w:val="00AE668D"/>
    <w:rsid w:val="00AF13F7"/>
    <w:rsid w:val="00B23C27"/>
    <w:rsid w:val="00B324E6"/>
    <w:rsid w:val="00B35A75"/>
    <w:rsid w:val="00B36E4A"/>
    <w:rsid w:val="00B377DF"/>
    <w:rsid w:val="00B526B6"/>
    <w:rsid w:val="00B57647"/>
    <w:rsid w:val="00B62815"/>
    <w:rsid w:val="00B75209"/>
    <w:rsid w:val="00B75B8D"/>
    <w:rsid w:val="00B77F43"/>
    <w:rsid w:val="00BA446E"/>
    <w:rsid w:val="00BA6300"/>
    <w:rsid w:val="00BB218F"/>
    <w:rsid w:val="00BB42F3"/>
    <w:rsid w:val="00BE1B53"/>
    <w:rsid w:val="00C206AA"/>
    <w:rsid w:val="00C20ED4"/>
    <w:rsid w:val="00C2257C"/>
    <w:rsid w:val="00C409C4"/>
    <w:rsid w:val="00C42E66"/>
    <w:rsid w:val="00C46198"/>
    <w:rsid w:val="00C468DB"/>
    <w:rsid w:val="00C524C4"/>
    <w:rsid w:val="00C53DFA"/>
    <w:rsid w:val="00C60F5F"/>
    <w:rsid w:val="00C80EB9"/>
    <w:rsid w:val="00CA42CF"/>
    <w:rsid w:val="00CA7332"/>
    <w:rsid w:val="00CB1A57"/>
    <w:rsid w:val="00CB4A98"/>
    <w:rsid w:val="00CD4C36"/>
    <w:rsid w:val="00CD64EC"/>
    <w:rsid w:val="00CF135F"/>
    <w:rsid w:val="00D056B0"/>
    <w:rsid w:val="00D1286E"/>
    <w:rsid w:val="00D1438A"/>
    <w:rsid w:val="00D22ACB"/>
    <w:rsid w:val="00D25FBB"/>
    <w:rsid w:val="00D345F3"/>
    <w:rsid w:val="00D4719F"/>
    <w:rsid w:val="00D52F35"/>
    <w:rsid w:val="00D71577"/>
    <w:rsid w:val="00D803BD"/>
    <w:rsid w:val="00DA0251"/>
    <w:rsid w:val="00DA3E8F"/>
    <w:rsid w:val="00DC7317"/>
    <w:rsid w:val="00DD14A6"/>
    <w:rsid w:val="00DD1B1B"/>
    <w:rsid w:val="00DD29CC"/>
    <w:rsid w:val="00DD5A16"/>
    <w:rsid w:val="00DD6273"/>
    <w:rsid w:val="00E0013E"/>
    <w:rsid w:val="00E00ED7"/>
    <w:rsid w:val="00E113EB"/>
    <w:rsid w:val="00E14A9A"/>
    <w:rsid w:val="00E15508"/>
    <w:rsid w:val="00E210A9"/>
    <w:rsid w:val="00E2439D"/>
    <w:rsid w:val="00E263B1"/>
    <w:rsid w:val="00E267D7"/>
    <w:rsid w:val="00E332FA"/>
    <w:rsid w:val="00E61947"/>
    <w:rsid w:val="00E67880"/>
    <w:rsid w:val="00E779E5"/>
    <w:rsid w:val="00E804F5"/>
    <w:rsid w:val="00E903D5"/>
    <w:rsid w:val="00EA7439"/>
    <w:rsid w:val="00EB1B27"/>
    <w:rsid w:val="00ED396C"/>
    <w:rsid w:val="00ED4A54"/>
    <w:rsid w:val="00EE2FF9"/>
    <w:rsid w:val="00EE4F68"/>
    <w:rsid w:val="00F30591"/>
    <w:rsid w:val="00F353B1"/>
    <w:rsid w:val="00F37FB9"/>
    <w:rsid w:val="00F50111"/>
    <w:rsid w:val="00F50878"/>
    <w:rsid w:val="00F700E4"/>
    <w:rsid w:val="00F92846"/>
    <w:rsid w:val="00F931E7"/>
    <w:rsid w:val="00FB5563"/>
    <w:rsid w:val="00FC4EB8"/>
    <w:rsid w:val="00FE30EA"/>
    <w:rsid w:val="00FE55F8"/>
    <w:rsid w:val="00FF003E"/>
    <w:rsid w:val="00FF11F3"/>
    <w:rsid w:val="00FF4483"/>
    <w:rsid w:val="00FF5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D04A"/>
  <w15:docId w15:val="{2EF7FC84-DA87-49F4-A08D-59D07D5D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C8"/>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851"/>
    <w:rPr>
      <w:rFonts w:ascii="Arial" w:hAnsi="Arial" w:cs="Arial" w:hint="default"/>
      <w:color w:val="000000" w:themeColor="text1"/>
      <w:u w:val="single"/>
    </w:rPr>
  </w:style>
  <w:style w:type="paragraph" w:styleId="Revision">
    <w:name w:val="Revision"/>
    <w:hidden/>
    <w:uiPriority w:val="99"/>
    <w:semiHidden/>
    <w:rsid w:val="00977FAB"/>
    <w:pPr>
      <w:spacing w:after="0" w:line="240" w:lineRule="auto"/>
    </w:pPr>
  </w:style>
  <w:style w:type="character" w:styleId="CommentReference">
    <w:name w:val="annotation reference"/>
    <w:basedOn w:val="DefaultParagraphFont"/>
    <w:uiPriority w:val="99"/>
    <w:semiHidden/>
    <w:unhideWhenUsed/>
    <w:rsid w:val="00977FAB"/>
    <w:rPr>
      <w:sz w:val="16"/>
      <w:szCs w:val="16"/>
    </w:rPr>
  </w:style>
  <w:style w:type="paragraph" w:styleId="CommentText">
    <w:name w:val="annotation text"/>
    <w:basedOn w:val="Normal"/>
    <w:link w:val="CommentTextChar"/>
    <w:uiPriority w:val="99"/>
    <w:unhideWhenUsed/>
    <w:rsid w:val="00977FAB"/>
    <w:rPr>
      <w:sz w:val="20"/>
      <w:szCs w:val="20"/>
    </w:rPr>
  </w:style>
  <w:style w:type="character" w:customStyle="1" w:styleId="CommentTextChar">
    <w:name w:val="Comment Text Char"/>
    <w:basedOn w:val="DefaultParagraphFont"/>
    <w:link w:val="CommentText"/>
    <w:uiPriority w:val="99"/>
    <w:rsid w:val="00977FAB"/>
    <w:rPr>
      <w:sz w:val="20"/>
      <w:szCs w:val="20"/>
    </w:rPr>
  </w:style>
  <w:style w:type="paragraph" w:styleId="CommentSubject">
    <w:name w:val="annotation subject"/>
    <w:basedOn w:val="CommentText"/>
    <w:next w:val="CommentText"/>
    <w:link w:val="CommentSubjectChar"/>
    <w:uiPriority w:val="99"/>
    <w:semiHidden/>
    <w:unhideWhenUsed/>
    <w:rsid w:val="00977FAB"/>
    <w:rPr>
      <w:b/>
      <w:bCs/>
    </w:rPr>
  </w:style>
  <w:style w:type="character" w:customStyle="1" w:styleId="CommentSubjectChar">
    <w:name w:val="Comment Subject Char"/>
    <w:basedOn w:val="CommentTextChar"/>
    <w:link w:val="CommentSubject"/>
    <w:uiPriority w:val="99"/>
    <w:semiHidden/>
    <w:rsid w:val="00977FAB"/>
    <w:rPr>
      <w:b/>
      <w:bCs/>
      <w:sz w:val="20"/>
      <w:szCs w:val="20"/>
    </w:rPr>
  </w:style>
  <w:style w:type="character" w:customStyle="1" w:styleId="cf01">
    <w:name w:val="cf01"/>
    <w:basedOn w:val="DefaultParagraphFont"/>
    <w:rsid w:val="00DD14A6"/>
    <w:rPr>
      <w:rFonts w:ascii="Segoe UI" w:hAnsi="Segoe UI" w:cs="Segoe UI" w:hint="default"/>
      <w:sz w:val="18"/>
      <w:szCs w:val="18"/>
    </w:rPr>
  </w:style>
  <w:style w:type="character" w:styleId="Emphasis">
    <w:name w:val="Emphasis"/>
    <w:basedOn w:val="DefaultParagraphFont"/>
    <w:uiPriority w:val="20"/>
    <w:qFormat/>
    <w:rsid w:val="00854B59"/>
    <w:rPr>
      <w:i/>
      <w:iCs/>
    </w:rPr>
  </w:style>
  <w:style w:type="character" w:styleId="FollowedHyperlink">
    <w:name w:val="FollowedHyperlink"/>
    <w:basedOn w:val="DefaultParagraphFont"/>
    <w:uiPriority w:val="99"/>
    <w:semiHidden/>
    <w:unhideWhenUsed/>
    <w:rsid w:val="00447660"/>
    <w:rPr>
      <w:color w:val="954F72" w:themeColor="followedHyperlink"/>
      <w:u w:val="single"/>
    </w:rPr>
  </w:style>
  <w:style w:type="paragraph" w:styleId="ListParagraph">
    <w:name w:val="List Paragraph"/>
    <w:basedOn w:val="Normal"/>
    <w:uiPriority w:val="34"/>
    <w:qFormat/>
    <w:rsid w:val="00EB1B27"/>
    <w:pPr>
      <w:ind w:left="720"/>
    </w:pPr>
    <w:rPr>
      <w:rFonts w:ascii="Calibri" w:hAnsi="Calibri" w:cs="Calibri"/>
    </w:rPr>
  </w:style>
  <w:style w:type="paragraph" w:styleId="NormalWeb">
    <w:name w:val="Normal (Web)"/>
    <w:basedOn w:val="Normal"/>
    <w:uiPriority w:val="99"/>
    <w:unhideWhenUsed/>
    <w:rsid w:val="0042781A"/>
    <w:pPr>
      <w:spacing w:before="100" w:beforeAutospacing="1" w:after="100" w:afterAutospacing="1"/>
    </w:pPr>
  </w:style>
  <w:style w:type="character" w:styleId="UnresolvedMention">
    <w:name w:val="Unresolved Mention"/>
    <w:basedOn w:val="DefaultParagraphFont"/>
    <w:uiPriority w:val="99"/>
    <w:semiHidden/>
    <w:unhideWhenUsed/>
    <w:rsid w:val="00D52F35"/>
    <w:rPr>
      <w:color w:val="605E5C"/>
      <w:shd w:val="clear" w:color="auto" w:fill="E1DFDD"/>
    </w:rPr>
  </w:style>
  <w:style w:type="character" w:customStyle="1" w:styleId="apple-converted-space">
    <w:name w:val="apple-converted-space"/>
    <w:basedOn w:val="DefaultParagraphFont"/>
    <w:rsid w:val="00B23C27"/>
  </w:style>
  <w:style w:type="paragraph" w:customStyle="1" w:styleId="p1">
    <w:name w:val="p1"/>
    <w:basedOn w:val="Normal"/>
    <w:rsid w:val="007B4E44"/>
    <w:pPr>
      <w:spacing w:before="100" w:beforeAutospacing="1" w:after="100" w:afterAutospacing="1"/>
    </w:pPr>
  </w:style>
  <w:style w:type="character" w:customStyle="1" w:styleId="ui-provider">
    <w:name w:val="ui-provider"/>
    <w:basedOn w:val="DefaultParagraphFont"/>
    <w:rsid w:val="0030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8300">
      <w:bodyDiv w:val="1"/>
      <w:marLeft w:val="0"/>
      <w:marRight w:val="0"/>
      <w:marTop w:val="0"/>
      <w:marBottom w:val="0"/>
      <w:divBdr>
        <w:top w:val="none" w:sz="0" w:space="0" w:color="auto"/>
        <w:left w:val="none" w:sz="0" w:space="0" w:color="auto"/>
        <w:bottom w:val="none" w:sz="0" w:space="0" w:color="auto"/>
        <w:right w:val="none" w:sz="0" w:space="0" w:color="auto"/>
      </w:divBdr>
    </w:div>
    <w:div w:id="452872972">
      <w:bodyDiv w:val="1"/>
      <w:marLeft w:val="0"/>
      <w:marRight w:val="0"/>
      <w:marTop w:val="0"/>
      <w:marBottom w:val="0"/>
      <w:divBdr>
        <w:top w:val="none" w:sz="0" w:space="0" w:color="auto"/>
        <w:left w:val="none" w:sz="0" w:space="0" w:color="auto"/>
        <w:bottom w:val="none" w:sz="0" w:space="0" w:color="auto"/>
        <w:right w:val="none" w:sz="0" w:space="0" w:color="auto"/>
      </w:divBdr>
    </w:div>
    <w:div w:id="491140248">
      <w:bodyDiv w:val="1"/>
      <w:marLeft w:val="0"/>
      <w:marRight w:val="0"/>
      <w:marTop w:val="0"/>
      <w:marBottom w:val="0"/>
      <w:divBdr>
        <w:top w:val="none" w:sz="0" w:space="0" w:color="auto"/>
        <w:left w:val="none" w:sz="0" w:space="0" w:color="auto"/>
        <w:bottom w:val="none" w:sz="0" w:space="0" w:color="auto"/>
        <w:right w:val="none" w:sz="0" w:space="0" w:color="auto"/>
      </w:divBdr>
    </w:div>
    <w:div w:id="513498632">
      <w:bodyDiv w:val="1"/>
      <w:marLeft w:val="0"/>
      <w:marRight w:val="0"/>
      <w:marTop w:val="0"/>
      <w:marBottom w:val="0"/>
      <w:divBdr>
        <w:top w:val="none" w:sz="0" w:space="0" w:color="auto"/>
        <w:left w:val="none" w:sz="0" w:space="0" w:color="auto"/>
        <w:bottom w:val="none" w:sz="0" w:space="0" w:color="auto"/>
        <w:right w:val="none" w:sz="0" w:space="0" w:color="auto"/>
      </w:divBdr>
    </w:div>
    <w:div w:id="878205710">
      <w:bodyDiv w:val="1"/>
      <w:marLeft w:val="0"/>
      <w:marRight w:val="0"/>
      <w:marTop w:val="0"/>
      <w:marBottom w:val="0"/>
      <w:divBdr>
        <w:top w:val="none" w:sz="0" w:space="0" w:color="auto"/>
        <w:left w:val="none" w:sz="0" w:space="0" w:color="auto"/>
        <w:bottom w:val="none" w:sz="0" w:space="0" w:color="auto"/>
        <w:right w:val="none" w:sz="0" w:space="0" w:color="auto"/>
      </w:divBdr>
    </w:div>
    <w:div w:id="1106079484">
      <w:bodyDiv w:val="1"/>
      <w:marLeft w:val="0"/>
      <w:marRight w:val="0"/>
      <w:marTop w:val="0"/>
      <w:marBottom w:val="0"/>
      <w:divBdr>
        <w:top w:val="none" w:sz="0" w:space="0" w:color="auto"/>
        <w:left w:val="none" w:sz="0" w:space="0" w:color="auto"/>
        <w:bottom w:val="none" w:sz="0" w:space="0" w:color="auto"/>
        <w:right w:val="none" w:sz="0" w:space="0" w:color="auto"/>
      </w:divBdr>
    </w:div>
    <w:div w:id="1269390660">
      <w:bodyDiv w:val="1"/>
      <w:marLeft w:val="0"/>
      <w:marRight w:val="0"/>
      <w:marTop w:val="0"/>
      <w:marBottom w:val="0"/>
      <w:divBdr>
        <w:top w:val="none" w:sz="0" w:space="0" w:color="auto"/>
        <w:left w:val="none" w:sz="0" w:space="0" w:color="auto"/>
        <w:bottom w:val="none" w:sz="0" w:space="0" w:color="auto"/>
        <w:right w:val="none" w:sz="0" w:space="0" w:color="auto"/>
      </w:divBdr>
    </w:div>
    <w:div w:id="1415274854">
      <w:bodyDiv w:val="1"/>
      <w:marLeft w:val="0"/>
      <w:marRight w:val="0"/>
      <w:marTop w:val="0"/>
      <w:marBottom w:val="0"/>
      <w:divBdr>
        <w:top w:val="none" w:sz="0" w:space="0" w:color="auto"/>
        <w:left w:val="none" w:sz="0" w:space="0" w:color="auto"/>
        <w:bottom w:val="none" w:sz="0" w:space="0" w:color="auto"/>
        <w:right w:val="none" w:sz="0" w:space="0" w:color="auto"/>
      </w:divBdr>
    </w:div>
    <w:div w:id="1474640096">
      <w:bodyDiv w:val="1"/>
      <w:marLeft w:val="0"/>
      <w:marRight w:val="0"/>
      <w:marTop w:val="0"/>
      <w:marBottom w:val="0"/>
      <w:divBdr>
        <w:top w:val="none" w:sz="0" w:space="0" w:color="auto"/>
        <w:left w:val="none" w:sz="0" w:space="0" w:color="auto"/>
        <w:bottom w:val="none" w:sz="0" w:space="0" w:color="auto"/>
        <w:right w:val="none" w:sz="0" w:space="0" w:color="auto"/>
      </w:divBdr>
    </w:div>
    <w:div w:id="1739861725">
      <w:bodyDiv w:val="1"/>
      <w:marLeft w:val="0"/>
      <w:marRight w:val="0"/>
      <w:marTop w:val="0"/>
      <w:marBottom w:val="0"/>
      <w:divBdr>
        <w:top w:val="none" w:sz="0" w:space="0" w:color="auto"/>
        <w:left w:val="none" w:sz="0" w:space="0" w:color="auto"/>
        <w:bottom w:val="none" w:sz="0" w:space="0" w:color="auto"/>
        <w:right w:val="none" w:sz="0" w:space="0" w:color="auto"/>
      </w:divBdr>
    </w:div>
    <w:div w:id="1796563952">
      <w:bodyDiv w:val="1"/>
      <w:marLeft w:val="0"/>
      <w:marRight w:val="0"/>
      <w:marTop w:val="0"/>
      <w:marBottom w:val="0"/>
      <w:divBdr>
        <w:top w:val="none" w:sz="0" w:space="0" w:color="auto"/>
        <w:left w:val="none" w:sz="0" w:space="0" w:color="auto"/>
        <w:bottom w:val="none" w:sz="0" w:space="0" w:color="auto"/>
        <w:right w:val="none" w:sz="0" w:space="0" w:color="auto"/>
      </w:divBdr>
    </w:div>
    <w:div w:id="184747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valerehealth.com/" TargetMode="External"/><Relationship Id="rId13" Type="http://schemas.openxmlformats.org/officeDocument/2006/relationships/hyperlink" Target="https://www.linkedin.com/company/avalerehealth?utm_source=Press+release&amp;utm_medium=CTR&amp;utm_campaign=launchcampaig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valerehealth.com/?utm_source=Press+release&amp;utm_medium=CTR&amp;utm_campaign=launchcampaig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ityavir.nat@avalerehealth.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valerehealth.com/" TargetMode="External"/><Relationship Id="rId5" Type="http://schemas.openxmlformats.org/officeDocument/2006/relationships/styles" Target="styles.xml"/><Relationship Id="rId15" Type="http://schemas.openxmlformats.org/officeDocument/2006/relationships/hyperlink" Target="mailto:natasha.cowan@avalerehealth.com" TargetMode="External"/><Relationship Id="rId10" Type="http://schemas.openxmlformats.org/officeDocument/2006/relationships/hyperlink" Target="https://www.multivu.com/players/English/9210751-fishawack-health-becomes-avalere-health/" TargetMode="External"/><Relationship Id="rId4" Type="http://schemas.openxmlformats.org/officeDocument/2006/relationships/numbering" Target="numbering.xml"/><Relationship Id="rId9" Type="http://schemas.openxmlformats.org/officeDocument/2006/relationships/hyperlink" Target="https://avalerehealth.com/news/company-news/" TargetMode="External"/><Relationship Id="rId14" Type="http://schemas.openxmlformats.org/officeDocument/2006/relationships/hyperlink" Target="https://www.instagram.com/avalerehealth?utm_source=press+release&amp;utm_medium=CTR&amp;utm_campaign=launch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8bf8f4-1c28-4901-b020-f0904b2f39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52029887D9949952BBDB1A4EE814F" ma:contentTypeVersion="13" ma:contentTypeDescription="Create a new document." ma:contentTypeScope="" ma:versionID="9af37fa19eb4c84e1f68b75dafe4eae7">
  <xsd:schema xmlns:xsd="http://www.w3.org/2001/XMLSchema" xmlns:xs="http://www.w3.org/2001/XMLSchema" xmlns:p="http://schemas.microsoft.com/office/2006/metadata/properties" xmlns:ns3="cc8bf8f4-1c28-4901-b020-f0904b2f39e4" xmlns:ns4="a0b910d3-1fe7-4cd6-ad10-b05439c78e6b" targetNamespace="http://schemas.microsoft.com/office/2006/metadata/properties" ma:root="true" ma:fieldsID="c3893efabd13b7d1a0eeed1047dbed59" ns3:_="" ns4:_="">
    <xsd:import namespace="cc8bf8f4-1c28-4901-b020-f0904b2f39e4"/>
    <xsd:import namespace="a0b910d3-1fe7-4cd6-ad10-b05439c78e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bf8f4-1c28-4901-b020-f0904b2f3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910d3-1fe7-4cd6-ad10-b05439c78e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7A830-7784-4B63-8DB8-DF99E6069A2A}">
  <ds:schemaRefs>
    <ds:schemaRef ds:uri="http://schemas.microsoft.com/office/2006/metadata/properties"/>
    <ds:schemaRef ds:uri="http://schemas.microsoft.com/office/infopath/2007/PartnerControls"/>
    <ds:schemaRef ds:uri="cc8bf8f4-1c28-4901-b020-f0904b2f39e4"/>
  </ds:schemaRefs>
</ds:datastoreItem>
</file>

<file path=customXml/itemProps2.xml><?xml version="1.0" encoding="utf-8"?>
<ds:datastoreItem xmlns:ds="http://schemas.openxmlformats.org/officeDocument/2006/customXml" ds:itemID="{FF8988D5-4021-4AC1-B23C-DC25A8414EAF}">
  <ds:schemaRefs>
    <ds:schemaRef ds:uri="http://schemas.microsoft.com/sharepoint/v3/contenttype/forms"/>
  </ds:schemaRefs>
</ds:datastoreItem>
</file>

<file path=customXml/itemProps3.xml><?xml version="1.0" encoding="utf-8"?>
<ds:datastoreItem xmlns:ds="http://schemas.openxmlformats.org/officeDocument/2006/customXml" ds:itemID="{B29A0F06-F214-49FA-84DF-71A4BDAD6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bf8f4-1c28-4901-b020-f0904b2f39e4"/>
    <ds:schemaRef ds:uri="a0b910d3-1fe7-4cd6-ad10-b05439c78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33c544-865e-44a4-836f-bc51800f6c5e}" enabled="0" method="" siteId="{4a33c544-865e-44a4-836f-bc51800f6c5e}"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Adityavir Nat</dc:creator>
  <cp:keywords/>
  <dc:description/>
  <cp:lastModifiedBy>Adityavir Nat</cp:lastModifiedBy>
  <cp:revision>3</cp:revision>
  <cp:lastPrinted>2024-01-10T16:32:00Z</cp:lastPrinted>
  <dcterms:created xsi:type="dcterms:W3CDTF">2024-02-05T18:04:00Z</dcterms:created>
  <dcterms:modified xsi:type="dcterms:W3CDTF">2024-02-05T18:22:00Z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0x010100D5E52029887D9949952BBDB1A4EE814F</vt:lpwstr>
  </property>
</Properties>
</file>